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18" w:rsidRPr="004161C2" w:rsidRDefault="00826118" w:rsidP="008D36C4">
      <w:pPr>
        <w:spacing w:after="0" w:line="240" w:lineRule="auto"/>
        <w:jc w:val="right"/>
        <w:rPr>
          <w:rFonts w:ascii="Arial" w:hAnsi="Arial" w:cs="Arial"/>
          <w:b/>
          <w:sz w:val="24"/>
          <w:szCs w:val="24"/>
        </w:rPr>
      </w:pPr>
    </w:p>
    <w:p w:rsidR="008F7E73" w:rsidRPr="004161C2" w:rsidRDefault="008F7E73" w:rsidP="008D36C4">
      <w:pPr>
        <w:pStyle w:val="ConsPlusTitle"/>
        <w:jc w:val="center"/>
        <w:outlineLvl w:val="0"/>
        <w:rPr>
          <w:sz w:val="24"/>
          <w:szCs w:val="24"/>
        </w:rPr>
      </w:pPr>
      <w:r w:rsidRPr="004161C2">
        <w:rPr>
          <w:sz w:val="24"/>
          <w:szCs w:val="24"/>
        </w:rPr>
        <w:t>АДМИНИСТРАЦИЯ МУНИЦИПАЛЬНОГО ОБРАЗОВАНИЯ</w:t>
      </w:r>
    </w:p>
    <w:p w:rsidR="008F7E73" w:rsidRPr="004161C2" w:rsidRDefault="00AA18F9" w:rsidP="008D36C4">
      <w:pPr>
        <w:pStyle w:val="ConsPlusTitle"/>
        <w:jc w:val="center"/>
        <w:outlineLvl w:val="0"/>
        <w:rPr>
          <w:sz w:val="24"/>
          <w:szCs w:val="24"/>
        </w:rPr>
      </w:pPr>
      <w:r w:rsidRPr="004161C2">
        <w:rPr>
          <w:sz w:val="24"/>
          <w:szCs w:val="24"/>
        </w:rPr>
        <w:t>«ТРЁ</w:t>
      </w:r>
      <w:r w:rsidR="008F7E73" w:rsidRPr="004161C2">
        <w:rPr>
          <w:sz w:val="24"/>
          <w:szCs w:val="24"/>
        </w:rPr>
        <w:t>ХПРОТОКСКИЙ СЕЛЬСОВЕТ»</w:t>
      </w:r>
    </w:p>
    <w:p w:rsidR="008F7E73" w:rsidRPr="004161C2" w:rsidRDefault="008F7E73" w:rsidP="008D36C4">
      <w:pPr>
        <w:pStyle w:val="ConsPlusTitle"/>
        <w:jc w:val="center"/>
        <w:outlineLvl w:val="0"/>
        <w:rPr>
          <w:b w:val="0"/>
          <w:sz w:val="24"/>
          <w:szCs w:val="24"/>
        </w:rPr>
      </w:pPr>
      <w:r w:rsidRPr="004161C2">
        <w:rPr>
          <w:b w:val="0"/>
          <w:sz w:val="24"/>
          <w:szCs w:val="24"/>
        </w:rPr>
        <w:t>ПРИВОЛЖСКОГО РАЙОНА  АСТРАХАНСКОЙ ОБЛАСТИ</w:t>
      </w:r>
    </w:p>
    <w:p w:rsidR="008F7E73" w:rsidRPr="004161C2" w:rsidRDefault="008F7E73" w:rsidP="008D36C4">
      <w:pPr>
        <w:pStyle w:val="ConsPlusTitle"/>
        <w:jc w:val="center"/>
        <w:outlineLvl w:val="0"/>
        <w:rPr>
          <w:b w:val="0"/>
          <w:sz w:val="24"/>
          <w:szCs w:val="24"/>
        </w:rPr>
      </w:pPr>
    </w:p>
    <w:p w:rsidR="008F7E73" w:rsidRPr="004161C2" w:rsidRDefault="008F7E73" w:rsidP="008D36C4">
      <w:pPr>
        <w:pStyle w:val="ConsPlusTitle"/>
        <w:jc w:val="center"/>
        <w:outlineLvl w:val="0"/>
        <w:rPr>
          <w:sz w:val="24"/>
          <w:szCs w:val="24"/>
        </w:rPr>
      </w:pPr>
      <w:r w:rsidRPr="004161C2">
        <w:rPr>
          <w:sz w:val="24"/>
          <w:szCs w:val="24"/>
        </w:rPr>
        <w:t>ПОСТАНОВЛЕНИЕ</w:t>
      </w:r>
    </w:p>
    <w:p w:rsidR="008F7E73" w:rsidRPr="004161C2" w:rsidRDefault="008F7E73" w:rsidP="008D36C4">
      <w:pPr>
        <w:pStyle w:val="ConsPlusTitle"/>
        <w:jc w:val="center"/>
        <w:outlineLvl w:val="0"/>
        <w:rPr>
          <w:sz w:val="24"/>
          <w:szCs w:val="24"/>
        </w:rPr>
      </w:pPr>
    </w:p>
    <w:p w:rsidR="008F7E73" w:rsidRPr="004161C2" w:rsidRDefault="008F7E73" w:rsidP="008D36C4">
      <w:pPr>
        <w:pStyle w:val="ConsPlusTitle"/>
        <w:outlineLvl w:val="0"/>
        <w:rPr>
          <w:sz w:val="24"/>
          <w:szCs w:val="24"/>
        </w:rPr>
      </w:pPr>
      <w:r w:rsidRPr="004161C2">
        <w:rPr>
          <w:sz w:val="24"/>
          <w:szCs w:val="24"/>
        </w:rPr>
        <w:t>от «</w:t>
      </w:r>
      <w:r w:rsidR="006F6929" w:rsidRPr="004161C2">
        <w:rPr>
          <w:sz w:val="24"/>
          <w:szCs w:val="24"/>
        </w:rPr>
        <w:t>17</w:t>
      </w:r>
      <w:r w:rsidRPr="004161C2">
        <w:rPr>
          <w:sz w:val="24"/>
          <w:szCs w:val="24"/>
        </w:rPr>
        <w:t xml:space="preserve">» </w:t>
      </w:r>
      <w:r w:rsidR="003967FC" w:rsidRPr="004161C2">
        <w:rPr>
          <w:sz w:val="24"/>
          <w:szCs w:val="24"/>
        </w:rPr>
        <w:t>декабря</w:t>
      </w:r>
      <w:r w:rsidR="00AA18F9" w:rsidRPr="004161C2">
        <w:rPr>
          <w:sz w:val="24"/>
          <w:szCs w:val="24"/>
        </w:rPr>
        <w:t xml:space="preserve"> 202</w:t>
      </w:r>
      <w:r w:rsidR="006F6929" w:rsidRPr="004161C2">
        <w:rPr>
          <w:sz w:val="24"/>
          <w:szCs w:val="24"/>
        </w:rPr>
        <w:t>1</w:t>
      </w:r>
      <w:r w:rsidR="00AA18F9" w:rsidRPr="004161C2">
        <w:rPr>
          <w:sz w:val="24"/>
          <w:szCs w:val="24"/>
        </w:rPr>
        <w:t xml:space="preserve"> г.</w:t>
      </w:r>
      <w:r w:rsidR="00AA18F9" w:rsidRPr="004161C2">
        <w:rPr>
          <w:sz w:val="24"/>
          <w:szCs w:val="24"/>
        </w:rPr>
        <w:tab/>
      </w:r>
      <w:r w:rsidRPr="004161C2">
        <w:rPr>
          <w:sz w:val="24"/>
          <w:szCs w:val="24"/>
        </w:rPr>
        <w:tab/>
      </w:r>
      <w:r w:rsidRPr="004161C2">
        <w:rPr>
          <w:sz w:val="24"/>
          <w:szCs w:val="24"/>
        </w:rPr>
        <w:tab/>
        <w:t xml:space="preserve">                    </w:t>
      </w:r>
      <w:r w:rsidR="00E1146B" w:rsidRPr="004161C2">
        <w:rPr>
          <w:sz w:val="24"/>
          <w:szCs w:val="24"/>
        </w:rPr>
        <w:t xml:space="preserve">                            </w:t>
      </w:r>
      <w:r w:rsidR="00E1146B" w:rsidRPr="004161C2">
        <w:rPr>
          <w:sz w:val="24"/>
          <w:szCs w:val="24"/>
        </w:rPr>
        <w:tab/>
      </w:r>
      <w:r w:rsidR="004161C2">
        <w:rPr>
          <w:sz w:val="24"/>
          <w:szCs w:val="24"/>
        </w:rPr>
        <w:t xml:space="preserve">   </w:t>
      </w:r>
      <w:r w:rsidR="00E1146B" w:rsidRPr="004161C2">
        <w:rPr>
          <w:sz w:val="24"/>
          <w:szCs w:val="24"/>
        </w:rPr>
        <w:t xml:space="preserve">   </w:t>
      </w:r>
      <w:r w:rsidR="006F6929" w:rsidRPr="004161C2">
        <w:rPr>
          <w:sz w:val="24"/>
          <w:szCs w:val="24"/>
        </w:rPr>
        <w:t xml:space="preserve">   </w:t>
      </w:r>
      <w:r w:rsidR="003967FC" w:rsidRPr="004161C2">
        <w:rPr>
          <w:sz w:val="24"/>
          <w:szCs w:val="24"/>
        </w:rPr>
        <w:t xml:space="preserve">№ </w:t>
      </w:r>
      <w:r w:rsidR="006F6929" w:rsidRPr="004161C2">
        <w:rPr>
          <w:sz w:val="24"/>
          <w:szCs w:val="24"/>
        </w:rPr>
        <w:t>131-1</w:t>
      </w:r>
    </w:p>
    <w:p w:rsidR="008F7E73" w:rsidRPr="004161C2" w:rsidRDefault="008F7E73" w:rsidP="008D36C4">
      <w:pPr>
        <w:pStyle w:val="ConsPlusTitle"/>
        <w:outlineLvl w:val="0"/>
        <w:rPr>
          <w:b w:val="0"/>
          <w:sz w:val="24"/>
          <w:szCs w:val="24"/>
        </w:rPr>
      </w:pPr>
      <w:r w:rsidRPr="004161C2">
        <w:rPr>
          <w:b w:val="0"/>
          <w:sz w:val="24"/>
          <w:szCs w:val="24"/>
        </w:rPr>
        <w:t>с. Три Протока</w:t>
      </w:r>
    </w:p>
    <w:p w:rsidR="00826118" w:rsidRPr="004161C2" w:rsidRDefault="00826118" w:rsidP="008D36C4">
      <w:pPr>
        <w:spacing w:after="0" w:line="240" w:lineRule="auto"/>
        <w:rPr>
          <w:rFonts w:ascii="Arial" w:hAnsi="Arial" w:cs="Arial"/>
          <w:sz w:val="24"/>
          <w:szCs w:val="24"/>
        </w:rPr>
      </w:pPr>
    </w:p>
    <w:p w:rsidR="00826118" w:rsidRPr="004161C2" w:rsidRDefault="00826118" w:rsidP="008D36C4">
      <w:pPr>
        <w:tabs>
          <w:tab w:val="left" w:pos="4678"/>
        </w:tabs>
        <w:spacing w:after="0" w:line="240" w:lineRule="auto"/>
        <w:ind w:right="5102"/>
        <w:jc w:val="both"/>
        <w:rPr>
          <w:rFonts w:ascii="Arial" w:hAnsi="Arial" w:cs="Arial"/>
          <w:sz w:val="24"/>
          <w:szCs w:val="24"/>
        </w:rPr>
      </w:pPr>
      <w:r w:rsidRPr="004161C2">
        <w:rPr>
          <w:rFonts w:ascii="Arial" w:hAnsi="Arial" w:cs="Arial"/>
          <w:sz w:val="24"/>
          <w:szCs w:val="24"/>
        </w:rPr>
        <w:t xml:space="preserve">Об утверждении </w:t>
      </w:r>
      <w:r w:rsidR="005338C7" w:rsidRPr="004161C2">
        <w:rPr>
          <w:rFonts w:ascii="Arial" w:hAnsi="Arial" w:cs="Arial"/>
          <w:sz w:val="24"/>
          <w:szCs w:val="24"/>
        </w:rPr>
        <w:t>а</w:t>
      </w:r>
      <w:r w:rsidRPr="004161C2">
        <w:rPr>
          <w:rFonts w:ascii="Arial" w:hAnsi="Arial" w:cs="Arial"/>
          <w:sz w:val="24"/>
          <w:szCs w:val="24"/>
        </w:rPr>
        <w:t>дминистративного регламента</w:t>
      </w:r>
      <w:r w:rsidR="00D074FF" w:rsidRPr="004161C2">
        <w:rPr>
          <w:rFonts w:ascii="Arial" w:hAnsi="Arial" w:cs="Arial"/>
          <w:sz w:val="24"/>
          <w:szCs w:val="24"/>
        </w:rPr>
        <w:t xml:space="preserve"> </w:t>
      </w:r>
      <w:r w:rsidR="00144294" w:rsidRPr="004161C2">
        <w:rPr>
          <w:rFonts w:ascii="Arial" w:hAnsi="Arial" w:cs="Arial"/>
          <w:sz w:val="24"/>
          <w:szCs w:val="24"/>
        </w:rPr>
        <w:t>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44294" w:rsidRPr="004161C2" w:rsidRDefault="00144294" w:rsidP="008D36C4">
      <w:pPr>
        <w:spacing w:after="0" w:line="240" w:lineRule="auto"/>
        <w:jc w:val="both"/>
        <w:rPr>
          <w:rFonts w:ascii="Arial" w:hAnsi="Arial" w:cs="Arial"/>
          <w:sz w:val="24"/>
          <w:szCs w:val="24"/>
        </w:rPr>
      </w:pPr>
    </w:p>
    <w:p w:rsidR="005338C7" w:rsidRPr="004161C2" w:rsidRDefault="00144294" w:rsidP="008D36C4">
      <w:pPr>
        <w:spacing w:after="0" w:line="240" w:lineRule="auto"/>
        <w:ind w:firstLine="709"/>
        <w:jc w:val="both"/>
        <w:rPr>
          <w:rFonts w:ascii="Arial" w:hAnsi="Arial" w:cs="Arial"/>
          <w:sz w:val="24"/>
          <w:szCs w:val="24"/>
        </w:rPr>
      </w:pPr>
      <w:r w:rsidRPr="004161C2">
        <w:rPr>
          <w:rFonts w:ascii="Arial" w:hAnsi="Arial" w:cs="Arial"/>
          <w:sz w:val="24"/>
          <w:szCs w:val="24"/>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«Трёхпротокский сельсовет», администрация муниципального образования «Трёхпротокский сельсовет»</w:t>
      </w:r>
    </w:p>
    <w:p w:rsidR="005338C7" w:rsidRPr="004161C2" w:rsidRDefault="005338C7" w:rsidP="008D36C4">
      <w:pPr>
        <w:spacing w:after="0" w:line="240" w:lineRule="auto"/>
        <w:ind w:firstLine="709"/>
        <w:jc w:val="both"/>
        <w:rPr>
          <w:rFonts w:ascii="Arial" w:hAnsi="Arial" w:cs="Arial"/>
          <w:sz w:val="24"/>
          <w:szCs w:val="24"/>
        </w:rPr>
      </w:pPr>
    </w:p>
    <w:p w:rsidR="00826118" w:rsidRPr="004161C2" w:rsidRDefault="00826118" w:rsidP="008D36C4">
      <w:pPr>
        <w:spacing w:after="0" w:line="240" w:lineRule="auto"/>
        <w:ind w:firstLine="709"/>
        <w:jc w:val="both"/>
        <w:rPr>
          <w:rFonts w:ascii="Arial" w:hAnsi="Arial" w:cs="Arial"/>
          <w:sz w:val="24"/>
          <w:szCs w:val="24"/>
        </w:rPr>
      </w:pPr>
      <w:r w:rsidRPr="004161C2">
        <w:rPr>
          <w:rFonts w:ascii="Arial" w:hAnsi="Arial" w:cs="Arial"/>
          <w:sz w:val="24"/>
          <w:szCs w:val="24"/>
        </w:rPr>
        <w:t xml:space="preserve">ПОСТАНОВЛЯЕТ: </w:t>
      </w:r>
    </w:p>
    <w:p w:rsidR="00826118" w:rsidRPr="004161C2" w:rsidRDefault="00826118" w:rsidP="008D36C4">
      <w:pPr>
        <w:spacing w:after="0" w:line="240" w:lineRule="auto"/>
        <w:ind w:firstLine="709"/>
        <w:jc w:val="both"/>
        <w:rPr>
          <w:rFonts w:ascii="Arial" w:hAnsi="Arial" w:cs="Arial"/>
          <w:sz w:val="24"/>
          <w:szCs w:val="24"/>
        </w:rPr>
      </w:pPr>
    </w:p>
    <w:p w:rsidR="00826118" w:rsidRPr="004161C2" w:rsidRDefault="00826118" w:rsidP="008D36C4">
      <w:pPr>
        <w:spacing w:after="0" w:line="240" w:lineRule="auto"/>
        <w:ind w:firstLine="709"/>
        <w:jc w:val="both"/>
        <w:rPr>
          <w:rFonts w:ascii="Arial" w:hAnsi="Arial" w:cs="Arial"/>
          <w:sz w:val="24"/>
          <w:szCs w:val="24"/>
        </w:rPr>
      </w:pPr>
      <w:r w:rsidRPr="004161C2">
        <w:rPr>
          <w:rFonts w:ascii="Arial" w:hAnsi="Arial" w:cs="Arial"/>
          <w:sz w:val="24"/>
          <w:szCs w:val="24"/>
        </w:rPr>
        <w:t xml:space="preserve">1. </w:t>
      </w:r>
      <w:r w:rsidR="00144294" w:rsidRPr="004161C2">
        <w:rPr>
          <w:rFonts w:ascii="Arial" w:hAnsi="Arial" w:cs="Arial"/>
          <w:sz w:val="24"/>
          <w:szCs w:val="24"/>
        </w:rPr>
        <w:t xml:space="preserve">Утвердить </w:t>
      </w:r>
      <w:r w:rsidR="00144294" w:rsidRPr="004161C2">
        <w:rPr>
          <w:rFonts w:ascii="Arial" w:hAnsi="Arial" w:cs="Arial"/>
          <w:bCs/>
          <w:sz w:val="24"/>
          <w:szCs w:val="24"/>
        </w:rPr>
        <w:t xml:space="preserve">административный регламент предоставления администрацией </w:t>
      </w:r>
      <w:r w:rsidR="0072662A" w:rsidRPr="004161C2">
        <w:rPr>
          <w:rFonts w:ascii="Arial" w:hAnsi="Arial" w:cs="Arial"/>
          <w:bCs/>
          <w:sz w:val="24"/>
          <w:szCs w:val="24"/>
        </w:rPr>
        <w:t xml:space="preserve">муниципального образования </w:t>
      </w:r>
      <w:r w:rsidR="0072662A" w:rsidRPr="004161C2">
        <w:rPr>
          <w:rFonts w:ascii="Arial" w:hAnsi="Arial" w:cs="Arial"/>
          <w:sz w:val="24"/>
          <w:szCs w:val="24"/>
        </w:rPr>
        <w:t>«Трёхпротокский сельсовет»</w:t>
      </w:r>
      <w:r w:rsidR="00144294" w:rsidRPr="004161C2">
        <w:rPr>
          <w:rFonts w:ascii="Arial" w:hAnsi="Arial" w:cs="Arial"/>
          <w:bCs/>
          <w:sz w:val="24"/>
          <w:szCs w:val="24"/>
        </w:rPr>
        <w:t xml:space="preserve"> муниципальной услуги</w:t>
      </w:r>
      <w:r w:rsidR="00144294" w:rsidRPr="004161C2">
        <w:rPr>
          <w:rFonts w:ascii="Arial" w:hAnsi="Arial" w:cs="Arial"/>
          <w:sz w:val="24"/>
          <w:szCs w:val="24"/>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B2544B" w:rsidRPr="004161C2" w:rsidRDefault="00144294" w:rsidP="008D36C4">
      <w:pPr>
        <w:spacing w:after="0" w:line="240" w:lineRule="auto"/>
        <w:ind w:firstLine="708"/>
        <w:jc w:val="both"/>
        <w:rPr>
          <w:rFonts w:ascii="Arial" w:hAnsi="Arial" w:cs="Arial"/>
          <w:sz w:val="24"/>
          <w:szCs w:val="24"/>
        </w:rPr>
      </w:pPr>
      <w:r w:rsidRPr="004161C2">
        <w:rPr>
          <w:rFonts w:ascii="Arial" w:hAnsi="Arial" w:cs="Arial"/>
          <w:sz w:val="24"/>
          <w:szCs w:val="24"/>
        </w:rPr>
        <w:t>2</w:t>
      </w:r>
      <w:r w:rsidR="00B2544B" w:rsidRPr="004161C2">
        <w:rPr>
          <w:rFonts w:ascii="Arial" w:hAnsi="Arial" w:cs="Arial"/>
          <w:sz w:val="24"/>
          <w:szCs w:val="24"/>
        </w:rPr>
        <w:t xml:space="preserve">. </w:t>
      </w:r>
      <w:r w:rsidRPr="004161C2">
        <w:rPr>
          <w:rFonts w:ascii="Arial" w:hAnsi="Arial" w:cs="Arial"/>
          <w:sz w:val="24"/>
          <w:szCs w:val="24"/>
        </w:rPr>
        <w:t xml:space="preserve">Настоящее постановление обнародовать и </w:t>
      </w:r>
      <w:r w:rsidRPr="004161C2">
        <w:rPr>
          <w:rFonts w:ascii="Arial" w:hAnsi="Arial" w:cs="Arial"/>
          <w:spacing w:val="5"/>
          <w:sz w:val="24"/>
          <w:szCs w:val="24"/>
        </w:rPr>
        <w:t>р</w:t>
      </w:r>
      <w:r w:rsidR="00B2544B" w:rsidRPr="004161C2">
        <w:rPr>
          <w:rFonts w:ascii="Arial" w:hAnsi="Arial" w:cs="Arial"/>
          <w:sz w:val="24"/>
          <w:szCs w:val="24"/>
        </w:rPr>
        <w:t xml:space="preserve">азместить на официальном сайте </w:t>
      </w:r>
      <w:r w:rsidR="00B2544B" w:rsidRPr="004161C2">
        <w:rPr>
          <w:rFonts w:ascii="Arial" w:hAnsi="Arial" w:cs="Arial"/>
          <w:bCs/>
          <w:sz w:val="24"/>
          <w:szCs w:val="24"/>
        </w:rPr>
        <w:t>муниципально</w:t>
      </w:r>
      <w:r w:rsidR="00FC3627" w:rsidRPr="004161C2">
        <w:rPr>
          <w:rFonts w:ascii="Arial" w:hAnsi="Arial" w:cs="Arial"/>
          <w:bCs/>
          <w:sz w:val="24"/>
          <w:szCs w:val="24"/>
        </w:rPr>
        <w:t>го образования «Трё</w:t>
      </w:r>
      <w:r w:rsidR="00B2544B" w:rsidRPr="004161C2">
        <w:rPr>
          <w:rFonts w:ascii="Arial" w:hAnsi="Arial" w:cs="Arial"/>
          <w:bCs/>
          <w:sz w:val="24"/>
          <w:szCs w:val="24"/>
        </w:rPr>
        <w:t xml:space="preserve">хпротокский сельсовет» </w:t>
      </w:r>
      <w:hyperlink r:id="rId7" w:history="1">
        <w:r w:rsidR="00B2544B" w:rsidRPr="004161C2">
          <w:rPr>
            <w:rStyle w:val="a3"/>
            <w:rFonts w:ascii="Arial" w:eastAsia="SimSun" w:hAnsi="Arial" w:cs="Arial"/>
            <w:color w:val="auto"/>
            <w:sz w:val="24"/>
            <w:szCs w:val="24"/>
            <w:u w:val="none"/>
          </w:rPr>
          <w:t>http://www.triprotoka.r</w:t>
        </w:r>
        <w:r w:rsidR="00B2544B" w:rsidRPr="004161C2">
          <w:rPr>
            <w:rStyle w:val="a3"/>
            <w:rFonts w:ascii="Arial" w:eastAsia="SimSun" w:hAnsi="Arial" w:cs="Arial"/>
            <w:color w:val="auto"/>
            <w:sz w:val="24"/>
            <w:szCs w:val="24"/>
            <w:u w:val="none"/>
            <w:lang w:val="en-US"/>
          </w:rPr>
          <w:t>u</w:t>
        </w:r>
      </w:hyperlink>
      <w:r w:rsidR="00B2544B" w:rsidRPr="004161C2">
        <w:rPr>
          <w:rFonts w:ascii="Arial" w:hAnsi="Arial" w:cs="Arial"/>
          <w:sz w:val="24"/>
          <w:szCs w:val="24"/>
        </w:rPr>
        <w:t xml:space="preserve">, в государственных информационных системах </w:t>
      </w:r>
      <w:hyperlink r:id="rId8" w:history="1">
        <w:r w:rsidR="00B2544B" w:rsidRPr="004161C2">
          <w:rPr>
            <w:rStyle w:val="a3"/>
            <w:rFonts w:ascii="Arial" w:hAnsi="Arial" w:cs="Arial"/>
            <w:color w:val="auto"/>
            <w:sz w:val="24"/>
            <w:szCs w:val="24"/>
            <w:u w:val="none"/>
          </w:rPr>
          <w:t>http://gosuslugi.astrobl.</w:t>
        </w:r>
        <w:r w:rsidR="00B2544B" w:rsidRPr="004161C2">
          <w:rPr>
            <w:rStyle w:val="a3"/>
            <w:rFonts w:ascii="Arial" w:hAnsi="Arial" w:cs="Arial"/>
            <w:color w:val="auto"/>
            <w:sz w:val="24"/>
            <w:szCs w:val="24"/>
            <w:u w:val="none"/>
            <w:lang w:val="en-US"/>
          </w:rPr>
          <w:t>r</w:t>
        </w:r>
        <w:r w:rsidR="00B2544B" w:rsidRPr="004161C2">
          <w:rPr>
            <w:rStyle w:val="a3"/>
            <w:rFonts w:ascii="Arial" w:hAnsi="Arial" w:cs="Arial"/>
            <w:color w:val="auto"/>
            <w:sz w:val="24"/>
            <w:szCs w:val="24"/>
            <w:u w:val="none"/>
          </w:rPr>
          <w:t>u</w:t>
        </w:r>
      </w:hyperlink>
      <w:r w:rsidR="00B2544B" w:rsidRPr="004161C2">
        <w:rPr>
          <w:rFonts w:ascii="Arial" w:hAnsi="Arial" w:cs="Arial"/>
          <w:sz w:val="24"/>
          <w:szCs w:val="24"/>
        </w:rPr>
        <w:t xml:space="preserve">, </w:t>
      </w:r>
      <w:hyperlink r:id="rId9" w:history="1">
        <w:r w:rsidR="00B2544B" w:rsidRPr="004161C2">
          <w:rPr>
            <w:rStyle w:val="a3"/>
            <w:rFonts w:ascii="Arial" w:hAnsi="Arial" w:cs="Arial"/>
            <w:color w:val="auto"/>
            <w:sz w:val="24"/>
            <w:szCs w:val="24"/>
            <w:u w:val="none"/>
          </w:rPr>
          <w:t>http://www.gosuslugi.</w:t>
        </w:r>
        <w:r w:rsidR="00B2544B" w:rsidRPr="004161C2">
          <w:rPr>
            <w:rStyle w:val="a3"/>
            <w:rFonts w:ascii="Arial" w:hAnsi="Arial" w:cs="Arial"/>
            <w:color w:val="auto"/>
            <w:sz w:val="24"/>
            <w:szCs w:val="24"/>
            <w:u w:val="none"/>
            <w:lang w:val="en-US"/>
          </w:rPr>
          <w:t>r</w:t>
        </w:r>
        <w:r w:rsidR="00B2544B" w:rsidRPr="004161C2">
          <w:rPr>
            <w:rStyle w:val="a3"/>
            <w:rFonts w:ascii="Arial" w:hAnsi="Arial" w:cs="Arial"/>
            <w:color w:val="auto"/>
            <w:sz w:val="24"/>
            <w:szCs w:val="24"/>
            <w:u w:val="none"/>
          </w:rPr>
          <w:t>u</w:t>
        </w:r>
      </w:hyperlink>
      <w:r w:rsidR="00B2544B" w:rsidRPr="004161C2">
        <w:rPr>
          <w:rFonts w:ascii="Arial" w:hAnsi="Arial" w:cs="Arial"/>
          <w:sz w:val="24"/>
          <w:szCs w:val="24"/>
        </w:rPr>
        <w:t>.</w:t>
      </w:r>
    </w:p>
    <w:p w:rsidR="00B2544B" w:rsidRPr="004161C2" w:rsidRDefault="00144294" w:rsidP="008D36C4">
      <w:pPr>
        <w:shd w:val="clear" w:color="auto" w:fill="FFFFFF"/>
        <w:spacing w:after="0" w:line="240" w:lineRule="auto"/>
        <w:ind w:firstLine="708"/>
        <w:jc w:val="both"/>
        <w:rPr>
          <w:rFonts w:ascii="Arial" w:hAnsi="Arial" w:cs="Arial"/>
          <w:spacing w:val="5"/>
          <w:sz w:val="24"/>
          <w:szCs w:val="24"/>
        </w:rPr>
      </w:pPr>
      <w:r w:rsidRPr="004161C2">
        <w:rPr>
          <w:rFonts w:ascii="Arial" w:hAnsi="Arial" w:cs="Arial"/>
          <w:spacing w:val="5"/>
          <w:sz w:val="24"/>
          <w:szCs w:val="24"/>
        </w:rPr>
        <w:t>3</w:t>
      </w:r>
      <w:r w:rsidR="00B2544B" w:rsidRPr="004161C2">
        <w:rPr>
          <w:rFonts w:ascii="Arial" w:hAnsi="Arial" w:cs="Arial"/>
          <w:spacing w:val="5"/>
          <w:sz w:val="24"/>
          <w:szCs w:val="24"/>
        </w:rPr>
        <w:t>. Постановление вступает в силу со дня его обнародования.</w:t>
      </w:r>
    </w:p>
    <w:p w:rsidR="00144294" w:rsidRPr="004161C2" w:rsidRDefault="00144294" w:rsidP="008D36C4">
      <w:pPr>
        <w:shd w:val="clear" w:color="auto" w:fill="FFFFFF"/>
        <w:spacing w:after="0" w:line="240" w:lineRule="auto"/>
        <w:ind w:firstLine="708"/>
        <w:jc w:val="both"/>
        <w:rPr>
          <w:rFonts w:ascii="Arial" w:hAnsi="Arial" w:cs="Arial"/>
          <w:spacing w:val="5"/>
          <w:sz w:val="24"/>
          <w:szCs w:val="24"/>
        </w:rPr>
      </w:pPr>
      <w:r w:rsidRPr="004161C2">
        <w:rPr>
          <w:rFonts w:ascii="Arial" w:hAnsi="Arial" w:cs="Arial"/>
          <w:spacing w:val="5"/>
          <w:sz w:val="24"/>
          <w:szCs w:val="24"/>
        </w:rPr>
        <w:t xml:space="preserve">4. </w:t>
      </w:r>
      <w:proofErr w:type="gramStart"/>
      <w:r w:rsidRPr="004161C2">
        <w:rPr>
          <w:rFonts w:ascii="Arial" w:hAnsi="Arial" w:cs="Arial"/>
          <w:sz w:val="24"/>
          <w:szCs w:val="24"/>
        </w:rPr>
        <w:t>Контроль за</w:t>
      </w:r>
      <w:proofErr w:type="gramEnd"/>
      <w:r w:rsidRPr="004161C2">
        <w:rPr>
          <w:rFonts w:ascii="Arial" w:hAnsi="Arial" w:cs="Arial"/>
          <w:sz w:val="24"/>
          <w:szCs w:val="24"/>
        </w:rPr>
        <w:t xml:space="preserve"> исполнением настоящего постановления оставляю за собой.</w:t>
      </w:r>
    </w:p>
    <w:p w:rsidR="00B2544B" w:rsidRPr="004161C2" w:rsidRDefault="00B2544B" w:rsidP="008D36C4">
      <w:pPr>
        <w:tabs>
          <w:tab w:val="left" w:pos="-1980"/>
        </w:tabs>
        <w:spacing w:after="0" w:line="240" w:lineRule="auto"/>
        <w:rPr>
          <w:rFonts w:ascii="Arial" w:hAnsi="Arial" w:cs="Arial"/>
          <w:sz w:val="24"/>
          <w:szCs w:val="24"/>
        </w:rPr>
      </w:pPr>
    </w:p>
    <w:p w:rsidR="00B2544B" w:rsidRPr="004161C2" w:rsidRDefault="00B2544B" w:rsidP="008D36C4">
      <w:pPr>
        <w:tabs>
          <w:tab w:val="left" w:pos="-1980"/>
        </w:tabs>
        <w:spacing w:after="0" w:line="240" w:lineRule="auto"/>
        <w:ind w:firstLine="708"/>
        <w:rPr>
          <w:rFonts w:ascii="Arial" w:hAnsi="Arial" w:cs="Arial"/>
          <w:sz w:val="24"/>
          <w:szCs w:val="24"/>
        </w:rPr>
      </w:pPr>
    </w:p>
    <w:p w:rsidR="00B2544B" w:rsidRPr="004161C2" w:rsidRDefault="00B2544B" w:rsidP="008D36C4">
      <w:pPr>
        <w:tabs>
          <w:tab w:val="left" w:pos="-1980"/>
        </w:tabs>
        <w:spacing w:after="0" w:line="240" w:lineRule="auto"/>
        <w:rPr>
          <w:rFonts w:ascii="Arial" w:hAnsi="Arial" w:cs="Arial"/>
          <w:sz w:val="24"/>
          <w:szCs w:val="24"/>
        </w:rPr>
      </w:pPr>
      <w:r w:rsidRPr="004161C2">
        <w:rPr>
          <w:rFonts w:ascii="Arial" w:hAnsi="Arial" w:cs="Arial"/>
          <w:sz w:val="24"/>
          <w:szCs w:val="24"/>
        </w:rPr>
        <w:t>Глава администрации</w:t>
      </w:r>
    </w:p>
    <w:p w:rsidR="00B2544B" w:rsidRPr="004161C2" w:rsidRDefault="00B2544B" w:rsidP="008D36C4">
      <w:pPr>
        <w:tabs>
          <w:tab w:val="left" w:pos="-1980"/>
        </w:tabs>
        <w:spacing w:after="0" w:line="240" w:lineRule="auto"/>
        <w:rPr>
          <w:rFonts w:ascii="Arial" w:hAnsi="Arial" w:cs="Arial"/>
          <w:sz w:val="24"/>
          <w:szCs w:val="24"/>
        </w:rPr>
      </w:pPr>
      <w:r w:rsidRPr="004161C2">
        <w:rPr>
          <w:rFonts w:ascii="Arial" w:hAnsi="Arial" w:cs="Arial"/>
          <w:sz w:val="24"/>
          <w:szCs w:val="24"/>
        </w:rPr>
        <w:t xml:space="preserve">муниципального образования       </w:t>
      </w:r>
    </w:p>
    <w:p w:rsidR="00B2544B" w:rsidRPr="004161C2" w:rsidRDefault="00FC3627" w:rsidP="008D36C4">
      <w:pPr>
        <w:tabs>
          <w:tab w:val="left" w:pos="-1980"/>
        </w:tabs>
        <w:spacing w:after="0" w:line="240" w:lineRule="auto"/>
        <w:rPr>
          <w:rFonts w:ascii="Arial" w:hAnsi="Arial" w:cs="Arial"/>
          <w:sz w:val="24"/>
          <w:szCs w:val="24"/>
        </w:rPr>
      </w:pPr>
      <w:r w:rsidRPr="004161C2">
        <w:rPr>
          <w:rFonts w:ascii="Arial" w:hAnsi="Arial" w:cs="Arial"/>
          <w:bCs/>
          <w:spacing w:val="9"/>
          <w:sz w:val="24"/>
          <w:szCs w:val="24"/>
        </w:rPr>
        <w:t>«Трё</w:t>
      </w:r>
      <w:r w:rsidR="00B2544B" w:rsidRPr="004161C2">
        <w:rPr>
          <w:rFonts w:ascii="Arial" w:hAnsi="Arial" w:cs="Arial"/>
          <w:bCs/>
          <w:spacing w:val="9"/>
          <w:sz w:val="24"/>
          <w:szCs w:val="24"/>
        </w:rPr>
        <w:t xml:space="preserve">хпротокский сельсовет»                    </w:t>
      </w:r>
      <w:r w:rsidR="00B2544B" w:rsidRPr="004161C2">
        <w:rPr>
          <w:rFonts w:ascii="Arial" w:hAnsi="Arial" w:cs="Arial"/>
          <w:sz w:val="24"/>
          <w:szCs w:val="24"/>
        </w:rPr>
        <w:t xml:space="preserve">          </w:t>
      </w:r>
      <w:r w:rsidR="004161C2">
        <w:rPr>
          <w:rFonts w:ascii="Arial" w:hAnsi="Arial" w:cs="Arial"/>
          <w:sz w:val="24"/>
          <w:szCs w:val="24"/>
        </w:rPr>
        <w:t xml:space="preserve">                            </w:t>
      </w:r>
      <w:r w:rsidR="00B2544B" w:rsidRPr="004161C2">
        <w:rPr>
          <w:rFonts w:ascii="Arial" w:hAnsi="Arial" w:cs="Arial"/>
          <w:sz w:val="24"/>
          <w:szCs w:val="24"/>
        </w:rPr>
        <w:t>Р.Р. Мухаримов</w:t>
      </w:r>
    </w:p>
    <w:p w:rsidR="009F1A61" w:rsidRPr="004161C2" w:rsidRDefault="00DD1AAB" w:rsidP="008D36C4">
      <w:pPr>
        <w:spacing w:after="0" w:line="240" w:lineRule="auto"/>
        <w:jc w:val="right"/>
        <w:rPr>
          <w:rFonts w:ascii="Arial" w:hAnsi="Arial" w:cs="Arial"/>
          <w:sz w:val="24"/>
          <w:szCs w:val="24"/>
        </w:rPr>
      </w:pPr>
      <w:r w:rsidRPr="004161C2">
        <w:rPr>
          <w:rFonts w:ascii="Arial" w:hAnsi="Arial" w:cs="Arial"/>
          <w:b/>
          <w:sz w:val="24"/>
          <w:szCs w:val="24"/>
        </w:rPr>
        <w:br w:type="page"/>
      </w:r>
      <w:r w:rsidR="009F1A61" w:rsidRPr="004161C2">
        <w:rPr>
          <w:rFonts w:ascii="Arial" w:hAnsi="Arial" w:cs="Arial"/>
          <w:sz w:val="24"/>
          <w:szCs w:val="24"/>
        </w:rPr>
        <w:lastRenderedPageBreak/>
        <w:t>УТВЕРЖДЕН</w:t>
      </w:r>
    </w:p>
    <w:p w:rsidR="00522C93" w:rsidRPr="004161C2" w:rsidRDefault="009F1A61" w:rsidP="008D36C4">
      <w:pPr>
        <w:spacing w:after="0" w:line="240" w:lineRule="auto"/>
        <w:jc w:val="right"/>
        <w:rPr>
          <w:rFonts w:ascii="Arial" w:hAnsi="Arial" w:cs="Arial"/>
          <w:sz w:val="24"/>
          <w:szCs w:val="24"/>
        </w:rPr>
      </w:pPr>
      <w:r w:rsidRPr="004161C2">
        <w:rPr>
          <w:rFonts w:ascii="Arial" w:hAnsi="Arial" w:cs="Arial"/>
          <w:sz w:val="24"/>
          <w:szCs w:val="24"/>
        </w:rPr>
        <w:t>постановлением а</w:t>
      </w:r>
      <w:r w:rsidR="005233B0" w:rsidRPr="004161C2">
        <w:rPr>
          <w:rFonts w:ascii="Arial" w:hAnsi="Arial" w:cs="Arial"/>
          <w:sz w:val="24"/>
          <w:szCs w:val="24"/>
        </w:rPr>
        <w:t>дминистрации</w:t>
      </w:r>
    </w:p>
    <w:p w:rsidR="00522C93" w:rsidRPr="004161C2" w:rsidRDefault="00522C93" w:rsidP="008D36C4">
      <w:pPr>
        <w:spacing w:after="0" w:line="240" w:lineRule="auto"/>
        <w:jc w:val="right"/>
        <w:rPr>
          <w:rFonts w:ascii="Arial" w:hAnsi="Arial" w:cs="Arial"/>
          <w:sz w:val="24"/>
          <w:szCs w:val="24"/>
        </w:rPr>
      </w:pPr>
      <w:r w:rsidRPr="004161C2">
        <w:rPr>
          <w:rFonts w:ascii="Arial" w:hAnsi="Arial" w:cs="Arial"/>
          <w:sz w:val="24"/>
          <w:szCs w:val="24"/>
        </w:rPr>
        <w:t>муниципального образования</w:t>
      </w:r>
    </w:p>
    <w:p w:rsidR="005233B0" w:rsidRPr="004161C2" w:rsidRDefault="005922E7" w:rsidP="008D36C4">
      <w:pPr>
        <w:spacing w:after="0" w:line="240" w:lineRule="auto"/>
        <w:jc w:val="right"/>
        <w:rPr>
          <w:rFonts w:ascii="Arial" w:hAnsi="Arial" w:cs="Arial"/>
          <w:sz w:val="24"/>
          <w:szCs w:val="24"/>
        </w:rPr>
      </w:pPr>
      <w:r w:rsidRPr="004161C2">
        <w:rPr>
          <w:rFonts w:ascii="Arial" w:hAnsi="Arial" w:cs="Arial"/>
          <w:sz w:val="24"/>
          <w:szCs w:val="24"/>
        </w:rPr>
        <w:t>«Трё</w:t>
      </w:r>
      <w:r w:rsidR="00522C93" w:rsidRPr="004161C2">
        <w:rPr>
          <w:rFonts w:ascii="Arial" w:hAnsi="Arial" w:cs="Arial"/>
          <w:sz w:val="24"/>
          <w:szCs w:val="24"/>
        </w:rPr>
        <w:t>хпротокский сельсовет»</w:t>
      </w:r>
    </w:p>
    <w:p w:rsidR="005233B0" w:rsidRPr="004161C2" w:rsidRDefault="005233B0" w:rsidP="008D36C4">
      <w:pPr>
        <w:spacing w:after="0" w:line="240" w:lineRule="auto"/>
        <w:jc w:val="right"/>
        <w:rPr>
          <w:rFonts w:ascii="Arial" w:hAnsi="Arial" w:cs="Arial"/>
          <w:sz w:val="24"/>
          <w:szCs w:val="24"/>
        </w:rPr>
      </w:pPr>
      <w:r w:rsidRPr="004161C2">
        <w:rPr>
          <w:rFonts w:ascii="Arial" w:hAnsi="Arial" w:cs="Arial"/>
          <w:sz w:val="24"/>
          <w:szCs w:val="24"/>
        </w:rPr>
        <w:t>от «</w:t>
      </w:r>
      <w:r w:rsidR="00144294" w:rsidRPr="004161C2">
        <w:rPr>
          <w:rFonts w:ascii="Arial" w:hAnsi="Arial" w:cs="Arial"/>
          <w:sz w:val="24"/>
          <w:szCs w:val="24"/>
        </w:rPr>
        <w:t>17</w:t>
      </w:r>
      <w:r w:rsidRPr="004161C2">
        <w:rPr>
          <w:rFonts w:ascii="Arial" w:hAnsi="Arial" w:cs="Arial"/>
          <w:sz w:val="24"/>
          <w:szCs w:val="24"/>
        </w:rPr>
        <w:t xml:space="preserve">» </w:t>
      </w:r>
      <w:r w:rsidR="003967FC" w:rsidRPr="004161C2">
        <w:rPr>
          <w:rFonts w:ascii="Arial" w:hAnsi="Arial" w:cs="Arial"/>
          <w:sz w:val="24"/>
          <w:szCs w:val="24"/>
        </w:rPr>
        <w:t>декабря</w:t>
      </w:r>
      <w:r w:rsidR="00AA18F9" w:rsidRPr="004161C2">
        <w:rPr>
          <w:rFonts w:ascii="Arial" w:hAnsi="Arial" w:cs="Arial"/>
          <w:sz w:val="24"/>
          <w:szCs w:val="24"/>
        </w:rPr>
        <w:t xml:space="preserve"> 202</w:t>
      </w:r>
      <w:r w:rsidR="00144294" w:rsidRPr="004161C2">
        <w:rPr>
          <w:rFonts w:ascii="Arial" w:hAnsi="Arial" w:cs="Arial"/>
          <w:sz w:val="24"/>
          <w:szCs w:val="24"/>
        </w:rPr>
        <w:t>1</w:t>
      </w:r>
      <w:r w:rsidRPr="004161C2">
        <w:rPr>
          <w:rFonts w:ascii="Arial" w:hAnsi="Arial" w:cs="Arial"/>
          <w:sz w:val="24"/>
          <w:szCs w:val="24"/>
        </w:rPr>
        <w:t xml:space="preserve"> №</w:t>
      </w:r>
      <w:r w:rsidR="003967FC" w:rsidRPr="004161C2">
        <w:rPr>
          <w:rFonts w:ascii="Arial" w:hAnsi="Arial" w:cs="Arial"/>
          <w:sz w:val="24"/>
          <w:szCs w:val="24"/>
        </w:rPr>
        <w:t xml:space="preserve"> </w:t>
      </w:r>
      <w:r w:rsidR="00144294" w:rsidRPr="004161C2">
        <w:rPr>
          <w:rFonts w:ascii="Arial" w:hAnsi="Arial" w:cs="Arial"/>
          <w:sz w:val="24"/>
          <w:szCs w:val="24"/>
        </w:rPr>
        <w:t>131-1</w:t>
      </w:r>
    </w:p>
    <w:p w:rsidR="005233B0" w:rsidRPr="004161C2" w:rsidRDefault="005233B0" w:rsidP="008D36C4">
      <w:pPr>
        <w:spacing w:after="0" w:line="240" w:lineRule="auto"/>
        <w:jc w:val="right"/>
        <w:rPr>
          <w:rFonts w:ascii="Arial" w:hAnsi="Arial" w:cs="Arial"/>
          <w:sz w:val="24"/>
          <w:szCs w:val="24"/>
        </w:rPr>
      </w:pPr>
    </w:p>
    <w:p w:rsidR="00D1345F" w:rsidRPr="004161C2" w:rsidRDefault="00244D34" w:rsidP="008D36C4">
      <w:pPr>
        <w:spacing w:after="0" w:line="240" w:lineRule="auto"/>
        <w:jc w:val="center"/>
        <w:rPr>
          <w:rFonts w:ascii="Arial" w:hAnsi="Arial" w:cs="Arial"/>
          <w:sz w:val="24"/>
          <w:szCs w:val="24"/>
        </w:rPr>
      </w:pPr>
      <w:r w:rsidRPr="004161C2">
        <w:rPr>
          <w:rFonts w:ascii="Arial" w:hAnsi="Arial" w:cs="Arial"/>
          <w:sz w:val="24"/>
          <w:szCs w:val="24"/>
        </w:rPr>
        <w:t xml:space="preserve">Административный регламент </w:t>
      </w:r>
      <w:r w:rsidR="00D1345F" w:rsidRPr="004161C2">
        <w:rPr>
          <w:rFonts w:ascii="Arial" w:hAnsi="Arial" w:cs="Arial"/>
          <w:sz w:val="24"/>
          <w:szCs w:val="24"/>
        </w:rPr>
        <w:t xml:space="preserve">администрации </w:t>
      </w:r>
      <w:r w:rsidR="00AA18F9" w:rsidRPr="004161C2">
        <w:rPr>
          <w:rFonts w:ascii="Arial" w:hAnsi="Arial" w:cs="Arial"/>
          <w:sz w:val="24"/>
          <w:szCs w:val="24"/>
        </w:rPr>
        <w:t>муниципального образования «Трё</w:t>
      </w:r>
      <w:r w:rsidRPr="004161C2">
        <w:rPr>
          <w:rFonts w:ascii="Arial" w:hAnsi="Arial" w:cs="Arial"/>
          <w:sz w:val="24"/>
          <w:szCs w:val="24"/>
        </w:rPr>
        <w:t xml:space="preserve">хпротокский сельсовет» </w:t>
      </w:r>
      <w:r w:rsidR="00D1345F" w:rsidRPr="004161C2">
        <w:rPr>
          <w:rFonts w:ascii="Arial" w:hAnsi="Arial" w:cs="Arial"/>
          <w:sz w:val="24"/>
          <w:szCs w:val="24"/>
        </w:rPr>
        <w:t>по предоставлению муниципальной услуги</w:t>
      </w:r>
      <w:r w:rsidRPr="004161C2">
        <w:rPr>
          <w:rFonts w:ascii="Arial" w:hAnsi="Arial" w:cs="Arial"/>
          <w:sz w:val="24"/>
          <w:szCs w:val="24"/>
        </w:rPr>
        <w:t xml:space="preserve"> </w:t>
      </w:r>
      <w:r w:rsidR="00FC3627" w:rsidRPr="004161C2">
        <w:rPr>
          <w:rFonts w:ascii="Arial" w:hAnsi="Arial" w:cs="Arial"/>
          <w:sz w:val="24"/>
          <w:szCs w:val="24"/>
        </w:rPr>
        <w:t>«</w:t>
      </w:r>
      <w:r w:rsidR="00144294" w:rsidRPr="004161C2">
        <w:rPr>
          <w:rFonts w:ascii="Arial" w:hAnsi="Arial" w:cs="Arial"/>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00FC3627" w:rsidRPr="004161C2">
        <w:rPr>
          <w:rFonts w:ascii="Arial" w:hAnsi="Arial" w:cs="Arial"/>
          <w:sz w:val="24"/>
          <w:szCs w:val="24"/>
        </w:rPr>
        <w:t>»</w:t>
      </w:r>
    </w:p>
    <w:p w:rsidR="00FC3627" w:rsidRPr="004161C2" w:rsidRDefault="00FC3627" w:rsidP="008D36C4">
      <w:pPr>
        <w:spacing w:after="0" w:line="240" w:lineRule="auto"/>
        <w:rPr>
          <w:rFonts w:ascii="Arial" w:hAnsi="Arial" w:cs="Arial"/>
          <w:sz w:val="24"/>
          <w:szCs w:val="24"/>
        </w:rPr>
      </w:pPr>
    </w:p>
    <w:p w:rsidR="00144294" w:rsidRPr="004161C2" w:rsidRDefault="00144294" w:rsidP="008D36C4">
      <w:pPr>
        <w:widowControl w:val="0"/>
        <w:autoSpaceDE w:val="0"/>
        <w:autoSpaceDN w:val="0"/>
        <w:spacing w:after="0" w:line="240" w:lineRule="auto"/>
        <w:jc w:val="center"/>
        <w:outlineLvl w:val="1"/>
        <w:rPr>
          <w:rFonts w:ascii="Arial" w:hAnsi="Arial" w:cs="Arial"/>
          <w:b/>
          <w:sz w:val="24"/>
          <w:szCs w:val="24"/>
        </w:rPr>
      </w:pPr>
      <w:r w:rsidRPr="004161C2">
        <w:rPr>
          <w:rFonts w:ascii="Arial" w:hAnsi="Arial" w:cs="Arial"/>
          <w:b/>
          <w:sz w:val="24"/>
          <w:szCs w:val="24"/>
        </w:rPr>
        <w:t>I. Общие положения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1.1. </w:t>
      </w:r>
      <w:proofErr w:type="gramStart"/>
      <w:r w:rsidRPr="004161C2">
        <w:rPr>
          <w:rFonts w:ascii="Arial" w:hAnsi="Arial" w:cs="Arial"/>
          <w:sz w:val="24"/>
          <w:szCs w:val="24"/>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«Трёхпротокский сельсовет»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муниципального образования «Трёхпротокский</w:t>
      </w:r>
      <w:proofErr w:type="gramEnd"/>
      <w:r w:rsidRPr="004161C2">
        <w:rPr>
          <w:rFonts w:ascii="Arial" w:hAnsi="Arial" w:cs="Arial"/>
          <w:sz w:val="24"/>
          <w:szCs w:val="24"/>
        </w:rPr>
        <w:t xml:space="preserve"> сельсовет» по вопросам применения муниципальных нормативных правовых актов о местных налогах и сборах. </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bookmarkStart w:id="0" w:name="Par40"/>
      <w:bookmarkEnd w:id="0"/>
      <w:r w:rsidRPr="004161C2">
        <w:rPr>
          <w:rFonts w:ascii="Arial" w:hAnsi="Arial" w:cs="Arial"/>
          <w:sz w:val="24"/>
          <w:szCs w:val="24"/>
        </w:rPr>
        <w:t>1.2. Правовые основания предоставления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 </w:t>
      </w:r>
      <w:hyperlink r:id="rId10" w:history="1">
        <w:r w:rsidRPr="004161C2">
          <w:rPr>
            <w:rFonts w:ascii="Arial" w:hAnsi="Arial" w:cs="Arial"/>
            <w:color w:val="0000FF"/>
            <w:sz w:val="24"/>
            <w:szCs w:val="24"/>
            <w:u w:val="single"/>
          </w:rPr>
          <w:t>Конституция</w:t>
        </w:r>
      </w:hyperlink>
      <w:r w:rsidRPr="004161C2">
        <w:rPr>
          <w:rFonts w:ascii="Arial" w:hAnsi="Arial" w:cs="Arial"/>
          <w:sz w:val="24"/>
          <w:szCs w:val="24"/>
        </w:rPr>
        <w:t xml:space="preserve"> Российской Федерации;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 Налоговый </w:t>
      </w:r>
      <w:hyperlink r:id="rId11" w:history="1">
        <w:r w:rsidRPr="004161C2">
          <w:rPr>
            <w:rFonts w:ascii="Arial" w:hAnsi="Arial" w:cs="Arial"/>
            <w:color w:val="0000FF"/>
            <w:sz w:val="24"/>
            <w:szCs w:val="24"/>
            <w:u w:val="single"/>
          </w:rPr>
          <w:t>кодекс</w:t>
        </w:r>
      </w:hyperlink>
      <w:r w:rsidRPr="004161C2">
        <w:rPr>
          <w:rFonts w:ascii="Arial" w:hAnsi="Arial" w:cs="Arial"/>
          <w:sz w:val="24"/>
          <w:szCs w:val="24"/>
        </w:rPr>
        <w:t xml:space="preserve"> Российской Федерации;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 Федеральный </w:t>
      </w:r>
      <w:hyperlink r:id="rId12" w:history="1">
        <w:r w:rsidRPr="004161C2">
          <w:rPr>
            <w:rFonts w:ascii="Arial" w:hAnsi="Arial" w:cs="Arial"/>
            <w:color w:val="0000FF"/>
            <w:sz w:val="24"/>
            <w:szCs w:val="24"/>
            <w:u w:val="single"/>
          </w:rPr>
          <w:t>закон</w:t>
        </w:r>
      </w:hyperlink>
      <w:r w:rsidRPr="004161C2">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 Федеральный </w:t>
      </w:r>
      <w:hyperlink r:id="rId13" w:history="1">
        <w:r w:rsidRPr="004161C2">
          <w:rPr>
            <w:rFonts w:ascii="Arial" w:hAnsi="Arial" w:cs="Arial"/>
            <w:color w:val="0000FF"/>
            <w:sz w:val="24"/>
            <w:szCs w:val="24"/>
            <w:u w:val="single"/>
          </w:rPr>
          <w:t>закон</w:t>
        </w:r>
      </w:hyperlink>
      <w:r w:rsidRPr="004161C2">
        <w:rPr>
          <w:rFonts w:ascii="Arial" w:hAnsi="Arial" w:cs="Arial"/>
          <w:sz w:val="24"/>
          <w:szCs w:val="24"/>
        </w:rPr>
        <w:t xml:space="preserve"> от 27.07.2010 № 210-ФЗ «Об организации предоставления государственных и муниципальных услуг»</w:t>
      </w:r>
      <w:bookmarkStart w:id="1" w:name="Par53"/>
      <w:bookmarkEnd w:id="1"/>
      <w:r w:rsidRPr="004161C2">
        <w:rPr>
          <w:rFonts w:ascii="Arial" w:hAnsi="Arial" w:cs="Arial"/>
          <w:sz w:val="24"/>
          <w:szCs w:val="24"/>
        </w:rPr>
        <w:t xml:space="preserve">. </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1.3. Описание заявителей.</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proofErr w:type="gramStart"/>
      <w:r w:rsidRPr="004161C2">
        <w:rPr>
          <w:rFonts w:ascii="Arial" w:hAnsi="Arial" w:cs="Arial"/>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1.4. Порядок информирования о правилах предоставления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1.4.1.Информирование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 информационном стенде администрации.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1.4.2.Заявления о предоставлении муниципальной услуги направляются </w:t>
      </w:r>
      <w:r w:rsidRPr="004161C2">
        <w:rPr>
          <w:rFonts w:ascii="Arial" w:hAnsi="Arial" w:cs="Arial"/>
          <w:sz w:val="24"/>
          <w:szCs w:val="24"/>
        </w:rPr>
        <w:lastRenderedPageBreak/>
        <w:t>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144294" w:rsidRPr="004161C2" w:rsidRDefault="00144294" w:rsidP="008D36C4">
      <w:pPr>
        <w:tabs>
          <w:tab w:val="left" w:pos="993"/>
        </w:tabs>
        <w:spacing w:after="0" w:line="240" w:lineRule="auto"/>
        <w:ind w:firstLine="709"/>
        <w:jc w:val="both"/>
        <w:rPr>
          <w:rFonts w:ascii="Arial" w:hAnsi="Arial" w:cs="Arial"/>
          <w:sz w:val="24"/>
          <w:szCs w:val="24"/>
        </w:rPr>
      </w:pPr>
      <w:proofErr w:type="gramStart"/>
      <w:r w:rsidRPr="004161C2">
        <w:rPr>
          <w:rFonts w:ascii="Arial" w:hAnsi="Arial" w:cs="Arial"/>
          <w:sz w:val="24"/>
          <w:szCs w:val="24"/>
        </w:rPr>
        <w:t>1.4.3.Администрация муниципального образования «Трёхпротокский сельсовет», расположена по адресу: 416474 Астраханская обл., Приволжский р-он, с. Три Протока,     ул. им. З. Муртазаева, д. 20</w:t>
      </w:r>
      <w:proofErr w:type="gramEnd"/>
    </w:p>
    <w:p w:rsidR="00144294" w:rsidRPr="004161C2" w:rsidRDefault="00144294" w:rsidP="008D36C4">
      <w:pPr>
        <w:pStyle w:val="a9"/>
        <w:ind w:firstLine="709"/>
        <w:rPr>
          <w:rFonts w:ascii="Arial" w:hAnsi="Arial" w:cs="Arial"/>
          <w:sz w:val="24"/>
          <w:szCs w:val="24"/>
        </w:rPr>
      </w:pPr>
      <w:r w:rsidRPr="004161C2">
        <w:rPr>
          <w:rFonts w:ascii="Arial" w:hAnsi="Arial" w:cs="Arial"/>
          <w:sz w:val="24"/>
          <w:szCs w:val="24"/>
        </w:rPr>
        <w:t xml:space="preserve">1.4.4. Режим приема заинтересованных лиц по вопросам предоставления муниципальной услуги специалистом администрации:  </w:t>
      </w:r>
    </w:p>
    <w:p w:rsidR="00144294" w:rsidRPr="004161C2" w:rsidRDefault="00144294" w:rsidP="008D36C4">
      <w:pPr>
        <w:pStyle w:val="a9"/>
        <w:ind w:firstLine="709"/>
        <w:rPr>
          <w:rFonts w:ascii="Arial" w:hAnsi="Arial" w:cs="Arial"/>
          <w:sz w:val="24"/>
          <w:szCs w:val="24"/>
        </w:rPr>
      </w:pPr>
      <w:r w:rsidRPr="004161C2">
        <w:rPr>
          <w:rFonts w:ascii="Arial" w:hAnsi="Arial" w:cs="Arial"/>
          <w:sz w:val="24"/>
          <w:szCs w:val="24"/>
        </w:rPr>
        <w:t>начало работы - 8 часов 00 минут, окончание работы - 17 часов 00 минут;</w:t>
      </w:r>
    </w:p>
    <w:p w:rsidR="00144294" w:rsidRPr="004161C2" w:rsidRDefault="00144294" w:rsidP="008D36C4">
      <w:pPr>
        <w:pStyle w:val="a9"/>
        <w:ind w:firstLine="709"/>
        <w:rPr>
          <w:rFonts w:ascii="Arial" w:hAnsi="Arial" w:cs="Arial"/>
          <w:sz w:val="24"/>
          <w:szCs w:val="24"/>
        </w:rPr>
      </w:pPr>
      <w:r w:rsidRPr="004161C2">
        <w:rPr>
          <w:rFonts w:ascii="Arial" w:hAnsi="Arial" w:cs="Arial"/>
          <w:sz w:val="24"/>
          <w:szCs w:val="24"/>
        </w:rPr>
        <w:t xml:space="preserve">- накануне праздничных дней продолжительность работы сокращается на один час; </w:t>
      </w:r>
    </w:p>
    <w:p w:rsidR="00144294" w:rsidRPr="004161C2" w:rsidRDefault="00144294" w:rsidP="008D36C4">
      <w:pPr>
        <w:pStyle w:val="a9"/>
        <w:ind w:firstLine="709"/>
        <w:rPr>
          <w:rFonts w:ascii="Arial" w:hAnsi="Arial" w:cs="Arial"/>
          <w:sz w:val="24"/>
          <w:szCs w:val="24"/>
        </w:rPr>
      </w:pPr>
      <w:r w:rsidRPr="004161C2">
        <w:rPr>
          <w:rFonts w:ascii="Arial" w:hAnsi="Arial" w:cs="Arial"/>
          <w:sz w:val="24"/>
          <w:szCs w:val="24"/>
        </w:rPr>
        <w:t>- перерыв на обед с 12 часов 00 минут до 13 часов 00 минут.</w:t>
      </w:r>
    </w:p>
    <w:p w:rsidR="00144294" w:rsidRPr="004161C2" w:rsidRDefault="00144294" w:rsidP="008D36C4">
      <w:pPr>
        <w:pStyle w:val="a9"/>
        <w:ind w:firstLine="709"/>
        <w:rPr>
          <w:rFonts w:ascii="Arial" w:hAnsi="Arial" w:cs="Arial"/>
          <w:sz w:val="24"/>
          <w:szCs w:val="24"/>
          <w:u w:val="single"/>
        </w:rPr>
      </w:pPr>
      <w:r w:rsidRPr="004161C2">
        <w:rPr>
          <w:rFonts w:ascii="Arial" w:hAnsi="Arial" w:cs="Arial"/>
          <w:sz w:val="24"/>
          <w:szCs w:val="24"/>
        </w:rPr>
        <w:t>выходные дни: суббота, воскресенье</w:t>
      </w:r>
    </w:p>
    <w:p w:rsidR="00144294" w:rsidRPr="004161C2" w:rsidRDefault="00144294" w:rsidP="008D36C4">
      <w:pPr>
        <w:tabs>
          <w:tab w:val="left" w:pos="993"/>
        </w:tabs>
        <w:spacing w:after="0" w:line="240" w:lineRule="auto"/>
        <w:ind w:firstLine="709"/>
        <w:jc w:val="both"/>
        <w:rPr>
          <w:rFonts w:ascii="Arial" w:hAnsi="Arial" w:cs="Arial"/>
          <w:sz w:val="24"/>
          <w:szCs w:val="24"/>
        </w:rPr>
      </w:pPr>
      <w:r w:rsidRPr="004161C2">
        <w:rPr>
          <w:rFonts w:ascii="Arial" w:hAnsi="Arial" w:cs="Arial"/>
          <w:sz w:val="24"/>
          <w:szCs w:val="24"/>
        </w:rPr>
        <w:t>Телефоны: 8 (</w:t>
      </w:r>
      <w:r w:rsidR="00910325" w:rsidRPr="004161C2">
        <w:rPr>
          <w:rFonts w:ascii="Arial" w:hAnsi="Arial" w:cs="Arial"/>
          <w:sz w:val="24"/>
          <w:szCs w:val="24"/>
        </w:rPr>
        <w:t>8512</w:t>
      </w:r>
      <w:r w:rsidRPr="004161C2">
        <w:rPr>
          <w:rFonts w:ascii="Arial" w:hAnsi="Arial" w:cs="Arial"/>
          <w:sz w:val="24"/>
          <w:szCs w:val="24"/>
        </w:rPr>
        <w:t xml:space="preserve">)  </w:t>
      </w:r>
      <w:r w:rsidR="00910325" w:rsidRPr="004161C2">
        <w:rPr>
          <w:rFonts w:ascii="Arial" w:hAnsi="Arial" w:cs="Arial"/>
          <w:sz w:val="24"/>
          <w:szCs w:val="24"/>
        </w:rPr>
        <w:t>32-99-32</w:t>
      </w:r>
      <w:r w:rsidRPr="004161C2">
        <w:rPr>
          <w:rFonts w:ascii="Arial" w:hAnsi="Arial" w:cs="Arial"/>
          <w:sz w:val="24"/>
          <w:szCs w:val="24"/>
        </w:rPr>
        <w:t xml:space="preserve"> .</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Адреса официальных сайтов, содержащих информацию о предоставлении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 </w:t>
      </w:r>
      <w:hyperlink r:id="rId14" w:history="1">
        <w:r w:rsidR="00910325" w:rsidRPr="004161C2">
          <w:rPr>
            <w:rStyle w:val="a3"/>
            <w:rFonts w:ascii="Arial" w:eastAsia="SimSun" w:hAnsi="Arial" w:cs="Arial"/>
            <w:color w:val="auto"/>
            <w:sz w:val="24"/>
            <w:szCs w:val="24"/>
            <w:u w:val="none"/>
          </w:rPr>
          <w:t>http://www.triprotoka.r</w:t>
        </w:r>
        <w:r w:rsidR="00910325" w:rsidRPr="004161C2">
          <w:rPr>
            <w:rStyle w:val="a3"/>
            <w:rFonts w:ascii="Arial" w:eastAsia="SimSun" w:hAnsi="Arial" w:cs="Arial"/>
            <w:color w:val="auto"/>
            <w:sz w:val="24"/>
            <w:szCs w:val="24"/>
            <w:u w:val="none"/>
            <w:lang w:val="en-US"/>
          </w:rPr>
          <w:t>u</w:t>
        </w:r>
      </w:hyperlink>
      <w:r w:rsidRPr="004161C2">
        <w:rPr>
          <w:rFonts w:ascii="Arial" w:hAnsi="Arial" w:cs="Arial"/>
          <w:sz w:val="24"/>
          <w:szCs w:val="24"/>
        </w:rPr>
        <w:t xml:space="preserve"> – официальный сайт администрации. </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www.gosuslugi.ru – единый Портал государственных и муниципальных услуг (функций) Российской Федерации;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1.5. Порядок получения информации по вопросам предоставления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Информация о процедуре предоставления муниципальной услуги может быть получена:</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непосредственно при личном обращении;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с использованием средств почтовой, телефонной связи и электронной почты;</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посредством размещения информации на официальном сайте администрации;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с информационного стенда администрации</w:t>
      </w:r>
      <w:proofErr w:type="gramStart"/>
      <w:r w:rsidRPr="004161C2">
        <w:rPr>
          <w:rFonts w:ascii="Arial" w:hAnsi="Arial" w:cs="Arial"/>
          <w:sz w:val="24"/>
          <w:szCs w:val="24"/>
        </w:rPr>
        <w:t xml:space="preserve"> </w:t>
      </w:r>
      <w:r w:rsidR="00910325" w:rsidRPr="004161C2">
        <w:rPr>
          <w:rFonts w:ascii="Arial" w:hAnsi="Arial" w:cs="Arial"/>
          <w:sz w:val="24"/>
          <w:szCs w:val="24"/>
        </w:rPr>
        <w:t>.</w:t>
      </w:r>
      <w:proofErr w:type="gramEnd"/>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p>
    <w:p w:rsidR="00144294" w:rsidRPr="004161C2" w:rsidRDefault="00144294" w:rsidP="008D36C4">
      <w:pPr>
        <w:widowControl w:val="0"/>
        <w:autoSpaceDE w:val="0"/>
        <w:autoSpaceDN w:val="0"/>
        <w:spacing w:after="0" w:line="240" w:lineRule="auto"/>
        <w:ind w:firstLine="142"/>
        <w:rPr>
          <w:rFonts w:ascii="Arial" w:hAnsi="Arial" w:cs="Arial"/>
          <w:sz w:val="24"/>
          <w:szCs w:val="24"/>
        </w:rPr>
      </w:pPr>
      <w:r w:rsidRPr="004161C2">
        <w:rPr>
          <w:rFonts w:ascii="Arial" w:hAnsi="Arial" w:cs="Arial"/>
          <w:sz w:val="24"/>
          <w:szCs w:val="24"/>
        </w:rPr>
        <w:t>- о наименовании администрации,</w:t>
      </w:r>
    </w:p>
    <w:p w:rsidR="00144294" w:rsidRPr="004161C2" w:rsidRDefault="00144294" w:rsidP="008D36C4">
      <w:pPr>
        <w:widowControl w:val="0"/>
        <w:autoSpaceDE w:val="0"/>
        <w:autoSpaceDN w:val="0"/>
        <w:spacing w:after="0" w:line="240" w:lineRule="auto"/>
        <w:ind w:firstLine="142"/>
        <w:rPr>
          <w:rFonts w:ascii="Arial" w:hAnsi="Arial" w:cs="Arial"/>
          <w:sz w:val="24"/>
          <w:szCs w:val="24"/>
        </w:rPr>
      </w:pPr>
      <w:r w:rsidRPr="004161C2">
        <w:rPr>
          <w:rFonts w:ascii="Arial" w:hAnsi="Arial" w:cs="Arial"/>
          <w:sz w:val="24"/>
          <w:szCs w:val="24"/>
        </w:rPr>
        <w:t xml:space="preserve">-  фамилии, имени, отчестве специалиста администрации, принявшего телефонный звонок. </w:t>
      </w:r>
    </w:p>
    <w:p w:rsidR="00144294" w:rsidRPr="004161C2" w:rsidRDefault="00144294" w:rsidP="008D36C4">
      <w:pPr>
        <w:widowControl w:val="0"/>
        <w:autoSpaceDE w:val="0"/>
        <w:autoSpaceDN w:val="0"/>
        <w:spacing w:after="0" w:line="240" w:lineRule="auto"/>
        <w:ind w:firstLine="142"/>
        <w:rPr>
          <w:rFonts w:ascii="Arial" w:hAnsi="Arial" w:cs="Arial"/>
          <w:sz w:val="24"/>
          <w:szCs w:val="24"/>
        </w:rPr>
      </w:pPr>
      <w:r w:rsidRPr="004161C2">
        <w:rPr>
          <w:rFonts w:ascii="Arial" w:hAnsi="Arial" w:cs="Arial"/>
          <w:sz w:val="24"/>
          <w:szCs w:val="24"/>
        </w:rPr>
        <w:t>В случае невозможности специалиста, принявшего звонок, самостоятельно ответить на поставленные вопросы, телефонный звонок переадресовывается главе администрации</w:t>
      </w:r>
      <w:proofErr w:type="gramStart"/>
      <w:r w:rsidRPr="004161C2">
        <w:rPr>
          <w:rFonts w:ascii="Arial" w:hAnsi="Arial" w:cs="Arial"/>
          <w:sz w:val="24"/>
          <w:szCs w:val="24"/>
        </w:rPr>
        <w:t>.</w:t>
      </w:r>
      <w:proofErr w:type="gramEnd"/>
      <w:r w:rsidRPr="004161C2">
        <w:rPr>
          <w:rFonts w:ascii="Arial" w:hAnsi="Arial" w:cs="Arial"/>
          <w:sz w:val="24"/>
          <w:szCs w:val="24"/>
        </w:rPr>
        <w:t xml:space="preserve"> </w:t>
      </w:r>
      <w:proofErr w:type="gramStart"/>
      <w:r w:rsidRPr="004161C2">
        <w:rPr>
          <w:rFonts w:ascii="Arial" w:hAnsi="Arial" w:cs="Arial"/>
          <w:sz w:val="24"/>
          <w:szCs w:val="24"/>
        </w:rPr>
        <w:t>и</w:t>
      </w:r>
      <w:proofErr w:type="gramEnd"/>
      <w:r w:rsidRPr="004161C2">
        <w:rPr>
          <w:rFonts w:ascii="Arial" w:hAnsi="Arial" w:cs="Arial"/>
          <w:sz w:val="24"/>
          <w:szCs w:val="24"/>
        </w:rPr>
        <w:t>ли же обратившемуся сообщается телефонный номер, по которому можно получить необходимую информацию.</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1.5.1. Порядок, форма и место размещения информации по вопросам предоставления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Официальный сайт </w:t>
      </w:r>
      <w:r w:rsidR="00910325" w:rsidRPr="004161C2">
        <w:rPr>
          <w:rFonts w:ascii="Arial" w:hAnsi="Arial" w:cs="Arial"/>
          <w:sz w:val="24"/>
          <w:szCs w:val="24"/>
        </w:rPr>
        <w:t>администрации</w:t>
      </w:r>
      <w:r w:rsidRPr="004161C2">
        <w:rPr>
          <w:rFonts w:ascii="Arial" w:hAnsi="Arial" w:cs="Arial"/>
          <w:sz w:val="24"/>
          <w:szCs w:val="24"/>
        </w:rPr>
        <w:t xml:space="preserve">, информационный стенд администрации, региональные государственные информационные системы – </w:t>
      </w:r>
      <w:r w:rsidRPr="004161C2">
        <w:rPr>
          <w:rFonts w:ascii="Arial" w:hAnsi="Arial" w:cs="Arial"/>
          <w:sz w:val="24"/>
          <w:szCs w:val="24"/>
        </w:rPr>
        <w:lastRenderedPageBreak/>
        <w:t>портал государственных и муниципальных услуг (функций) содержит следующую информацию:</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о месте нахождения и графике работы администрации», а также способах получения указанной информации;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 телефон  специалиста администрации, </w:t>
      </w:r>
      <w:proofErr w:type="gramStart"/>
      <w:r w:rsidRPr="004161C2">
        <w:rPr>
          <w:rFonts w:ascii="Arial" w:hAnsi="Arial" w:cs="Arial"/>
          <w:sz w:val="24"/>
          <w:szCs w:val="24"/>
        </w:rPr>
        <w:t>предоставляющих</w:t>
      </w:r>
      <w:proofErr w:type="gramEnd"/>
      <w:r w:rsidRPr="004161C2">
        <w:rPr>
          <w:rFonts w:ascii="Arial" w:hAnsi="Arial" w:cs="Arial"/>
          <w:sz w:val="24"/>
          <w:szCs w:val="24"/>
        </w:rPr>
        <w:t xml:space="preserve"> муниципальную услугу;</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об адресе официального сайта администрации в информационно-телекоммуникационной сети «Интернет» и адресе ее электронной почты;</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извлечения из нормативных правовых актов, регулирующих предоставление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p>
    <w:p w:rsidR="00144294" w:rsidRPr="004161C2" w:rsidRDefault="00144294" w:rsidP="008D36C4">
      <w:pPr>
        <w:widowControl w:val="0"/>
        <w:autoSpaceDE w:val="0"/>
        <w:autoSpaceDN w:val="0"/>
        <w:spacing w:after="0" w:line="240" w:lineRule="auto"/>
        <w:ind w:firstLine="709"/>
        <w:jc w:val="center"/>
        <w:outlineLvl w:val="1"/>
        <w:rPr>
          <w:rFonts w:ascii="Arial" w:hAnsi="Arial" w:cs="Arial"/>
          <w:b/>
          <w:sz w:val="24"/>
          <w:szCs w:val="24"/>
        </w:rPr>
      </w:pPr>
      <w:r w:rsidRPr="004161C2">
        <w:rPr>
          <w:rFonts w:ascii="Arial" w:hAnsi="Arial" w:cs="Arial"/>
          <w:b/>
          <w:sz w:val="24"/>
          <w:szCs w:val="24"/>
        </w:rPr>
        <w:t>II. Стандарт предоставления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2.2. Наименование органа, предоставляющего муниципальную услугу: </w:t>
      </w:r>
      <w:r w:rsidR="00910325" w:rsidRPr="004161C2">
        <w:rPr>
          <w:rFonts w:ascii="Arial" w:hAnsi="Arial" w:cs="Arial"/>
          <w:sz w:val="24"/>
          <w:szCs w:val="24"/>
        </w:rPr>
        <w:t>администрация муниципального образования «Трёхпротокский сельсовет»</w:t>
      </w:r>
      <w:r w:rsidRPr="004161C2">
        <w:rPr>
          <w:rFonts w:ascii="Arial" w:hAnsi="Arial" w:cs="Arial"/>
          <w:sz w:val="24"/>
          <w:szCs w:val="24"/>
        </w:rPr>
        <w:t>.</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Муниципальную услугу предоставляет специалист администрации </w:t>
      </w:r>
      <w:r w:rsidR="00910325" w:rsidRPr="004161C2">
        <w:rPr>
          <w:rFonts w:ascii="Arial" w:hAnsi="Arial" w:cs="Arial"/>
          <w:sz w:val="24"/>
          <w:szCs w:val="24"/>
        </w:rPr>
        <w:t>муниципального образования «Трёхпротокский сельсовет»</w:t>
      </w:r>
      <w:r w:rsidRPr="004161C2">
        <w:rPr>
          <w:rFonts w:ascii="Arial" w:hAnsi="Arial" w:cs="Arial"/>
          <w:sz w:val="24"/>
          <w:szCs w:val="24"/>
        </w:rPr>
        <w:t xml:space="preserve">  (далее - специалист администрации).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2.3. Результат предоставления муниципальной услуги.</w:t>
      </w:r>
    </w:p>
    <w:p w:rsidR="00144294" w:rsidRPr="004161C2" w:rsidRDefault="00144294" w:rsidP="008D36C4">
      <w:pPr>
        <w:autoSpaceDE w:val="0"/>
        <w:autoSpaceDN w:val="0"/>
        <w:adjustRightInd w:val="0"/>
        <w:spacing w:after="0" w:line="240" w:lineRule="auto"/>
        <w:jc w:val="both"/>
        <w:rPr>
          <w:rFonts w:ascii="Arial" w:hAnsi="Arial" w:cs="Arial"/>
          <w:sz w:val="24"/>
          <w:szCs w:val="24"/>
        </w:rPr>
      </w:pPr>
      <w:r w:rsidRPr="004161C2">
        <w:rPr>
          <w:rFonts w:ascii="Arial" w:hAnsi="Arial" w:cs="Arial"/>
          <w:sz w:val="24"/>
          <w:szCs w:val="24"/>
          <w:lang w:eastAsia="en-US"/>
        </w:rPr>
        <w:t xml:space="preserve">Результатом предоставления муниципальной услуги является письменное разъяснение </w:t>
      </w:r>
      <w:r w:rsidRPr="004161C2">
        <w:rPr>
          <w:rFonts w:ascii="Arial" w:hAnsi="Arial" w:cs="Arial"/>
          <w:sz w:val="24"/>
          <w:szCs w:val="24"/>
        </w:rPr>
        <w:t xml:space="preserve">налогоплательщикам и налоговым агентам </w:t>
      </w:r>
      <w:r w:rsidRPr="004161C2">
        <w:rPr>
          <w:rFonts w:ascii="Arial" w:hAnsi="Arial" w:cs="Arial"/>
          <w:sz w:val="24"/>
          <w:szCs w:val="24"/>
          <w:lang w:eastAsia="en-US"/>
        </w:rPr>
        <w:t>по вопросам применения муниципальных правовых актов о налогах и сборах.</w:t>
      </w:r>
      <w:r w:rsidRPr="004161C2">
        <w:rPr>
          <w:rFonts w:ascii="Arial" w:hAnsi="Arial" w:cs="Arial"/>
          <w:sz w:val="24"/>
          <w:szCs w:val="24"/>
        </w:rPr>
        <w:t xml:space="preserve"> </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2.4. Срок предоставления муниципальной услуги.</w:t>
      </w:r>
    </w:p>
    <w:p w:rsidR="00144294" w:rsidRPr="004161C2" w:rsidRDefault="00144294" w:rsidP="008D36C4">
      <w:pPr>
        <w:autoSpaceDE w:val="0"/>
        <w:autoSpaceDN w:val="0"/>
        <w:adjustRightInd w:val="0"/>
        <w:spacing w:after="0" w:line="240" w:lineRule="auto"/>
        <w:ind w:firstLine="708"/>
        <w:jc w:val="both"/>
        <w:rPr>
          <w:rFonts w:ascii="Arial" w:hAnsi="Arial" w:cs="Arial"/>
          <w:sz w:val="24"/>
          <w:szCs w:val="24"/>
        </w:rPr>
      </w:pPr>
      <w:bookmarkStart w:id="2" w:name="P62"/>
      <w:bookmarkEnd w:id="2"/>
      <w:r w:rsidRPr="004161C2">
        <w:rPr>
          <w:rFonts w:ascii="Arial" w:hAnsi="Arial" w:cs="Arial"/>
          <w:sz w:val="24"/>
          <w:szCs w:val="24"/>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4161C2">
        <w:rPr>
          <w:rFonts w:ascii="Arial" w:hAnsi="Arial" w:cs="Arial"/>
          <w:sz w:val="24"/>
          <w:szCs w:val="24"/>
        </w:rPr>
        <w:t xml:space="preserve"> со дня регистрации соответствующего </w:t>
      </w:r>
      <w:r w:rsidRPr="004161C2">
        <w:rPr>
          <w:rFonts w:ascii="Arial" w:hAnsi="Arial" w:cs="Arial"/>
          <w:sz w:val="24"/>
          <w:szCs w:val="24"/>
          <w:lang w:eastAsia="en-US"/>
        </w:rPr>
        <w:t xml:space="preserve">обращения. По решению </w:t>
      </w:r>
      <w:r w:rsidRPr="004161C2">
        <w:rPr>
          <w:rFonts w:ascii="Arial" w:hAnsi="Arial" w:cs="Arial"/>
          <w:sz w:val="24"/>
          <w:szCs w:val="24"/>
        </w:rPr>
        <w:t>главы  администрации указанный срок может быть продлен, но не более чем на 30 дней.</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2.5. Правовые основания для предоставления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bookmarkStart w:id="3" w:name="P72"/>
      <w:bookmarkEnd w:id="3"/>
      <w:r w:rsidRPr="004161C2">
        <w:rPr>
          <w:rFonts w:ascii="Arial" w:hAnsi="Arial" w:cs="Arial"/>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2.6.1. Для предоставления муниципальной услуги заявитель (юридическое </w:t>
      </w:r>
      <w:r w:rsidRPr="004161C2">
        <w:rPr>
          <w:rFonts w:ascii="Arial" w:hAnsi="Arial" w:cs="Arial"/>
          <w:sz w:val="24"/>
          <w:szCs w:val="24"/>
        </w:rPr>
        <w:lastRenderedPageBreak/>
        <w:t>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2.6.2. Перечень документов, необходимых для предоставления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2.6.3. Заявитель в своем письменном обращении в обязательном порядке указывает:</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наименование организации или фамилия, имя, отчество (при наличии) гражданина, направившего обращение;</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полный почтовый адрес заявителя, по которому должен быть направлен ответ;</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содержание обращения;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подпись лица;</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дата обращения.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2.6.5. Обращение, поступившее в форме электронного документа, подлежит рассмотрению в порядке, установленном настоящим административным регламентом.</w:t>
      </w:r>
    </w:p>
    <w:p w:rsidR="00144294" w:rsidRPr="004161C2" w:rsidRDefault="00144294" w:rsidP="008D36C4">
      <w:pPr>
        <w:widowControl w:val="0"/>
        <w:autoSpaceDE w:val="0"/>
        <w:autoSpaceDN w:val="0"/>
        <w:spacing w:after="0" w:line="240" w:lineRule="auto"/>
        <w:jc w:val="both"/>
        <w:rPr>
          <w:rFonts w:ascii="Arial" w:hAnsi="Arial" w:cs="Arial"/>
          <w:sz w:val="24"/>
          <w:szCs w:val="24"/>
        </w:rPr>
      </w:pPr>
      <w:r w:rsidRPr="004161C2">
        <w:rPr>
          <w:rFonts w:ascii="Arial" w:hAnsi="Arial" w:cs="Arial"/>
          <w:sz w:val="24"/>
          <w:szCs w:val="24"/>
        </w:rPr>
        <w:t xml:space="preserve"> </w:t>
      </w:r>
      <w:proofErr w:type="gramStart"/>
      <w:r w:rsidRPr="004161C2">
        <w:rPr>
          <w:rFonts w:ascii="Arial" w:hAnsi="Arial" w:cs="Arial"/>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4161C2">
        <w:rPr>
          <w:rFonts w:ascii="Arial" w:hAnsi="Arial" w:cs="Arial"/>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bookmarkStart w:id="4" w:name="P88"/>
      <w:bookmarkEnd w:id="4"/>
      <w:r w:rsidRPr="004161C2">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lastRenderedPageBreak/>
        <w:t>2.8. Исчерпывающий перечень оснований для отказа в предоставлении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В предоставлении муниципальной услуги должно быть отказано в следующих случаях:</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bookmarkStart w:id="5" w:name="P92"/>
      <w:bookmarkEnd w:id="5"/>
      <w:r w:rsidRPr="004161C2">
        <w:rPr>
          <w:rFonts w:ascii="Arial" w:hAnsi="Arial" w:cs="Arial"/>
          <w:sz w:val="24"/>
          <w:szCs w:val="24"/>
        </w:rPr>
        <w:t xml:space="preserve">2.8.1. Если в письменном обращении не </w:t>
      </w:r>
      <w:proofErr w:type="gramStart"/>
      <w:r w:rsidRPr="004161C2">
        <w:rPr>
          <w:rFonts w:ascii="Arial" w:hAnsi="Arial" w:cs="Arial"/>
          <w:sz w:val="24"/>
          <w:szCs w:val="24"/>
        </w:rPr>
        <w:t>указаны</w:t>
      </w:r>
      <w:proofErr w:type="gramEnd"/>
      <w:r w:rsidRPr="004161C2">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2.8.2. </w:t>
      </w:r>
      <w:proofErr w:type="gramStart"/>
      <w:r w:rsidRPr="004161C2">
        <w:rPr>
          <w:rFonts w:ascii="Arial" w:hAnsi="Arial" w:cs="Arial"/>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144294" w:rsidRPr="004161C2" w:rsidRDefault="00144294" w:rsidP="008D36C4">
      <w:pPr>
        <w:autoSpaceDE w:val="0"/>
        <w:autoSpaceDN w:val="0"/>
        <w:adjustRightInd w:val="0"/>
        <w:spacing w:after="0" w:line="240" w:lineRule="auto"/>
        <w:ind w:firstLine="708"/>
        <w:jc w:val="both"/>
        <w:rPr>
          <w:rFonts w:ascii="Arial" w:hAnsi="Arial" w:cs="Arial"/>
          <w:sz w:val="24"/>
          <w:szCs w:val="24"/>
        </w:rPr>
      </w:pPr>
      <w:r w:rsidRPr="004161C2">
        <w:rPr>
          <w:rFonts w:ascii="Arial" w:hAnsi="Arial" w:cs="Arial"/>
          <w:sz w:val="24"/>
          <w:szCs w:val="24"/>
        </w:rPr>
        <w:t xml:space="preserve">2.8.3. </w:t>
      </w:r>
      <w:proofErr w:type="gramStart"/>
      <w:r w:rsidRPr="004161C2">
        <w:rPr>
          <w:rFonts w:ascii="Arial" w:hAnsi="Arial" w:cs="Arial"/>
          <w:sz w:val="24"/>
          <w:szCs w:val="24"/>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2.8.4. </w:t>
      </w:r>
      <w:proofErr w:type="gramStart"/>
      <w:r w:rsidRPr="004161C2">
        <w:rPr>
          <w:rFonts w:ascii="Arial" w:hAnsi="Arial" w:cs="Arial"/>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4161C2">
        <w:rPr>
          <w:rFonts w:ascii="Arial" w:hAnsi="Arial" w:cs="Arial"/>
          <w:sz w:val="24"/>
          <w:szCs w:val="24"/>
        </w:rPr>
        <w:t xml:space="preserve"> </w:t>
      </w:r>
      <w:proofErr w:type="gramStart"/>
      <w:r w:rsidRPr="004161C2">
        <w:rPr>
          <w:rFonts w:ascii="Arial" w:hAnsi="Arial" w:cs="Arial"/>
          <w:sz w:val="24"/>
          <w:szCs w:val="24"/>
        </w:rPr>
        <w:t>условии</w:t>
      </w:r>
      <w:proofErr w:type="gramEnd"/>
      <w:r w:rsidRPr="004161C2">
        <w:rPr>
          <w:rFonts w:ascii="Arial" w:hAnsi="Arial" w:cs="Arial"/>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sidRPr="004161C2">
          <w:rPr>
            <w:rFonts w:ascii="Arial" w:hAnsi="Arial" w:cs="Arial"/>
            <w:sz w:val="24"/>
            <w:szCs w:val="24"/>
          </w:rPr>
          <w:t>тайну</w:t>
        </w:r>
      </w:hyperlink>
      <w:r w:rsidRPr="004161C2">
        <w:rPr>
          <w:rFonts w:ascii="Arial" w:hAnsi="Arial" w:cs="Arial"/>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2.8.7.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2.9. Размер платы, взимаемой с заявителя при предоставлении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Предоставление муниципальной услуги осуществляется на бесплатной основе.</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2.10. Срок регистрации запроса заявителя о предоставлении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Обращение подлежит обязательной регистрации в течение трех дней с момента </w:t>
      </w:r>
      <w:r w:rsidR="00910325" w:rsidRPr="004161C2">
        <w:rPr>
          <w:rFonts w:ascii="Arial" w:hAnsi="Arial" w:cs="Arial"/>
          <w:sz w:val="24"/>
          <w:szCs w:val="24"/>
        </w:rPr>
        <w:t>его поступления в администрацию</w:t>
      </w:r>
      <w:r w:rsidRPr="004161C2">
        <w:rPr>
          <w:rFonts w:ascii="Arial" w:hAnsi="Arial" w:cs="Arial"/>
          <w:sz w:val="24"/>
          <w:szCs w:val="24"/>
        </w:rPr>
        <w:t>.</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2.11. Требования к помещениям, в которых предоставляется муниципальная услуга, к залу ожидания, местам для заполнения запросов о </w:t>
      </w:r>
      <w:r w:rsidRPr="004161C2">
        <w:rPr>
          <w:rFonts w:ascii="Arial" w:hAnsi="Arial" w:cs="Arial"/>
          <w:sz w:val="24"/>
          <w:szCs w:val="24"/>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сведения о нормативных правовых актах по вопросам исполнения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образцы заполнения бланков заявлений;</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бланки заявлений;</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часы приема специалистом  администрации.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144294" w:rsidRPr="004161C2" w:rsidRDefault="00144294" w:rsidP="00333AA6">
      <w:pPr>
        <w:pStyle w:val="a9"/>
        <w:ind w:firstLine="709"/>
        <w:rPr>
          <w:rFonts w:ascii="Arial" w:hAnsi="Arial" w:cs="Arial"/>
          <w:sz w:val="24"/>
          <w:szCs w:val="24"/>
        </w:rPr>
      </w:pPr>
      <w:r w:rsidRPr="004161C2">
        <w:rPr>
          <w:rFonts w:ascii="Arial" w:hAnsi="Arial" w:cs="Arial"/>
          <w:sz w:val="24"/>
          <w:szCs w:val="24"/>
        </w:rPr>
        <w:t>2.12.В целях обеспечения доступности для инвалидов в получении муниципальной услуги:</w:t>
      </w:r>
    </w:p>
    <w:p w:rsidR="00144294" w:rsidRPr="004161C2" w:rsidRDefault="00144294" w:rsidP="00333AA6">
      <w:pPr>
        <w:pStyle w:val="a9"/>
        <w:ind w:firstLine="709"/>
        <w:rPr>
          <w:rFonts w:ascii="Arial" w:hAnsi="Arial" w:cs="Arial"/>
          <w:sz w:val="24"/>
          <w:szCs w:val="24"/>
        </w:rPr>
      </w:pPr>
      <w:r w:rsidRPr="004161C2">
        <w:rPr>
          <w:rFonts w:ascii="Arial" w:hAnsi="Arial" w:cs="Arial"/>
          <w:sz w:val="24"/>
          <w:szCs w:val="24"/>
        </w:rPr>
        <w:t>- вход в административное здание должен иметь беспрепятственный доступ инвалидов, включая инвалидов, использующих кресла-коляски;</w:t>
      </w:r>
    </w:p>
    <w:p w:rsidR="00144294" w:rsidRPr="004161C2" w:rsidRDefault="00144294" w:rsidP="00333AA6">
      <w:pPr>
        <w:pStyle w:val="a9"/>
        <w:ind w:firstLine="709"/>
        <w:rPr>
          <w:rFonts w:ascii="Arial" w:hAnsi="Arial" w:cs="Arial"/>
          <w:sz w:val="24"/>
          <w:szCs w:val="24"/>
        </w:rPr>
      </w:pPr>
      <w:r w:rsidRPr="004161C2">
        <w:rPr>
          <w:rFonts w:ascii="Arial" w:hAnsi="Arial" w:cs="Arial"/>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144294" w:rsidRPr="004161C2" w:rsidRDefault="00144294" w:rsidP="00333AA6">
      <w:pPr>
        <w:pStyle w:val="a9"/>
        <w:ind w:firstLine="709"/>
        <w:rPr>
          <w:rFonts w:ascii="Arial" w:hAnsi="Arial" w:cs="Arial"/>
          <w:sz w:val="24"/>
          <w:szCs w:val="24"/>
        </w:rPr>
      </w:pPr>
      <w:r w:rsidRPr="004161C2">
        <w:rPr>
          <w:rFonts w:ascii="Arial" w:hAnsi="Arial" w:cs="Arial"/>
          <w:sz w:val="24"/>
          <w:szCs w:val="24"/>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144294" w:rsidRPr="004161C2" w:rsidRDefault="00144294" w:rsidP="00333AA6">
      <w:pPr>
        <w:pStyle w:val="a9"/>
        <w:ind w:firstLine="709"/>
        <w:rPr>
          <w:rFonts w:ascii="Arial" w:hAnsi="Arial" w:cs="Arial"/>
          <w:sz w:val="24"/>
          <w:szCs w:val="24"/>
        </w:rPr>
      </w:pPr>
      <w:r w:rsidRPr="004161C2">
        <w:rPr>
          <w:rFonts w:ascii="Arial" w:hAnsi="Arial" w:cs="Arial"/>
          <w:sz w:val="24"/>
          <w:szCs w:val="24"/>
        </w:rPr>
        <w:t>- коридоры,  кабинеты с достаточным освещением;</w:t>
      </w:r>
    </w:p>
    <w:p w:rsidR="00144294" w:rsidRPr="004161C2" w:rsidRDefault="00144294" w:rsidP="00333AA6">
      <w:pPr>
        <w:pStyle w:val="a9"/>
        <w:ind w:firstLine="709"/>
        <w:rPr>
          <w:rFonts w:ascii="Arial" w:hAnsi="Arial" w:cs="Arial"/>
          <w:sz w:val="24"/>
          <w:szCs w:val="24"/>
        </w:rPr>
      </w:pPr>
      <w:r w:rsidRPr="004161C2">
        <w:rPr>
          <w:rFonts w:ascii="Arial" w:hAnsi="Arial" w:cs="Arial"/>
          <w:sz w:val="24"/>
          <w:szCs w:val="24"/>
        </w:rPr>
        <w:t>- половые покрытия с исключением кафельных полов и порогов;</w:t>
      </w:r>
    </w:p>
    <w:p w:rsidR="00144294" w:rsidRPr="004161C2" w:rsidRDefault="00144294" w:rsidP="00333AA6">
      <w:pPr>
        <w:pStyle w:val="a9"/>
        <w:ind w:right="-144" w:firstLine="709"/>
        <w:rPr>
          <w:rFonts w:ascii="Arial" w:hAnsi="Arial" w:cs="Arial"/>
          <w:sz w:val="24"/>
          <w:szCs w:val="24"/>
        </w:rPr>
      </w:pPr>
      <w:r w:rsidRPr="004161C2">
        <w:rPr>
          <w:rFonts w:ascii="Arial" w:hAnsi="Arial" w:cs="Arial"/>
          <w:sz w:val="24"/>
          <w:szCs w:val="24"/>
        </w:rPr>
        <w:t>- современная оргтехника и телекоммуникационные средства (компьютер, факсимильная связь и т.п.);</w:t>
      </w:r>
    </w:p>
    <w:p w:rsidR="00144294" w:rsidRPr="004161C2" w:rsidRDefault="00144294" w:rsidP="00333AA6">
      <w:pPr>
        <w:pStyle w:val="a9"/>
        <w:ind w:firstLine="709"/>
        <w:rPr>
          <w:rFonts w:ascii="Arial" w:hAnsi="Arial" w:cs="Arial"/>
          <w:sz w:val="24"/>
          <w:szCs w:val="24"/>
        </w:rPr>
      </w:pPr>
      <w:r w:rsidRPr="004161C2">
        <w:rPr>
          <w:rFonts w:ascii="Arial" w:hAnsi="Arial" w:cs="Arial"/>
          <w:sz w:val="24"/>
          <w:szCs w:val="24"/>
        </w:rPr>
        <w:t>- стенды со справочными материалами и графиком приема;</w:t>
      </w:r>
    </w:p>
    <w:p w:rsidR="00144294" w:rsidRPr="004161C2" w:rsidRDefault="00144294" w:rsidP="00333AA6">
      <w:pPr>
        <w:pStyle w:val="a9"/>
        <w:ind w:firstLine="709"/>
        <w:rPr>
          <w:rFonts w:ascii="Arial" w:hAnsi="Arial" w:cs="Arial"/>
          <w:sz w:val="24"/>
          <w:szCs w:val="24"/>
        </w:rPr>
      </w:pPr>
      <w:r w:rsidRPr="004161C2">
        <w:rPr>
          <w:rFonts w:ascii="Arial" w:hAnsi="Arial" w:cs="Arial"/>
          <w:sz w:val="24"/>
          <w:szCs w:val="24"/>
        </w:rPr>
        <w:t>- функционально удобная, подвергающаяся влажной обработке мебель;</w:t>
      </w:r>
    </w:p>
    <w:p w:rsidR="00144294" w:rsidRPr="004161C2" w:rsidRDefault="00144294" w:rsidP="00333AA6">
      <w:pPr>
        <w:pStyle w:val="a9"/>
        <w:ind w:right="-144" w:firstLine="709"/>
        <w:rPr>
          <w:rFonts w:ascii="Arial" w:hAnsi="Arial" w:cs="Arial"/>
          <w:sz w:val="24"/>
          <w:szCs w:val="24"/>
        </w:rPr>
      </w:pPr>
      <w:r w:rsidRPr="004161C2">
        <w:rPr>
          <w:rFonts w:ascii="Arial" w:hAnsi="Arial" w:cs="Arial"/>
          <w:sz w:val="24"/>
          <w:szCs w:val="24"/>
        </w:rPr>
        <w:t>- количество мест ожидания определяется исходя из фактической нагрузки возможностей административного здания, но не может быть менее трех.</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p>
    <w:p w:rsidR="00144294" w:rsidRPr="004161C2" w:rsidRDefault="00144294" w:rsidP="008D36C4">
      <w:pPr>
        <w:widowControl w:val="0"/>
        <w:tabs>
          <w:tab w:val="num" w:pos="0"/>
        </w:tabs>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2.13. Показатели доступности и качества муниципальной услуги:</w:t>
      </w:r>
    </w:p>
    <w:p w:rsidR="00144294" w:rsidRPr="004161C2" w:rsidRDefault="00144294" w:rsidP="008D36C4">
      <w:pPr>
        <w:widowControl w:val="0"/>
        <w:tabs>
          <w:tab w:val="num" w:pos="0"/>
        </w:tabs>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наличие различных способов получения информации о предоставлении услуги;</w:t>
      </w:r>
    </w:p>
    <w:p w:rsidR="00144294" w:rsidRPr="004161C2" w:rsidRDefault="00144294" w:rsidP="008D36C4">
      <w:pPr>
        <w:widowControl w:val="0"/>
        <w:tabs>
          <w:tab w:val="num" w:pos="0"/>
        </w:tabs>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соблюдение требований законодательства и настоящего административного регламента;</w:t>
      </w:r>
    </w:p>
    <w:p w:rsidR="00144294" w:rsidRPr="004161C2" w:rsidRDefault="00144294" w:rsidP="008D36C4">
      <w:pPr>
        <w:widowControl w:val="0"/>
        <w:tabs>
          <w:tab w:val="num" w:pos="0"/>
        </w:tabs>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устранение избыточных административных процедур и административных действий;</w:t>
      </w:r>
    </w:p>
    <w:p w:rsidR="00144294" w:rsidRPr="004161C2" w:rsidRDefault="00144294" w:rsidP="008D36C4">
      <w:pPr>
        <w:widowControl w:val="0"/>
        <w:tabs>
          <w:tab w:val="num" w:pos="0"/>
        </w:tabs>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сокращение количества документов, представляемых заявителями;</w:t>
      </w:r>
    </w:p>
    <w:p w:rsidR="00144294" w:rsidRPr="004161C2" w:rsidRDefault="00144294" w:rsidP="008D36C4">
      <w:pPr>
        <w:widowControl w:val="0"/>
        <w:tabs>
          <w:tab w:val="num" w:pos="0"/>
        </w:tabs>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сокращение срока предоставления муниципальной услуги;</w:t>
      </w:r>
    </w:p>
    <w:p w:rsidR="00144294" w:rsidRPr="004161C2" w:rsidRDefault="00144294" w:rsidP="008D36C4">
      <w:pPr>
        <w:widowControl w:val="0"/>
        <w:tabs>
          <w:tab w:val="num" w:pos="0"/>
        </w:tabs>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профессиональная подготовка специалистов администрации, предоставляющих муниципальную услугу.</w:t>
      </w:r>
    </w:p>
    <w:p w:rsidR="00144294" w:rsidRPr="004161C2" w:rsidRDefault="00144294" w:rsidP="008D36C4">
      <w:pPr>
        <w:widowControl w:val="0"/>
        <w:tabs>
          <w:tab w:val="num" w:pos="0"/>
        </w:tabs>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lastRenderedPageBreak/>
        <w:t>- внеочередное обслуживание участников ВОВ и инвалидов.</w:t>
      </w:r>
    </w:p>
    <w:p w:rsidR="00144294" w:rsidRPr="004161C2" w:rsidRDefault="00144294" w:rsidP="008D36C4">
      <w:pPr>
        <w:widowControl w:val="0"/>
        <w:tabs>
          <w:tab w:val="num" w:pos="0"/>
        </w:tabs>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2.14. Иные требования, в том числе учитывающие особенности предоставления муниципальных услуг в электронной форме и в МФЦ:</w:t>
      </w:r>
    </w:p>
    <w:p w:rsidR="00144294" w:rsidRPr="004161C2" w:rsidRDefault="00144294" w:rsidP="008D36C4">
      <w:pPr>
        <w:widowControl w:val="0"/>
        <w:tabs>
          <w:tab w:val="num" w:pos="0"/>
        </w:tabs>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144294" w:rsidRPr="004161C2" w:rsidRDefault="00144294" w:rsidP="008D36C4">
      <w:pPr>
        <w:widowControl w:val="0"/>
        <w:tabs>
          <w:tab w:val="num" w:pos="0"/>
        </w:tabs>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144294" w:rsidRPr="004161C2" w:rsidRDefault="00144294" w:rsidP="008D36C4">
      <w:pPr>
        <w:widowControl w:val="0"/>
        <w:tabs>
          <w:tab w:val="num" w:pos="0"/>
        </w:tabs>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44294" w:rsidRPr="004161C2" w:rsidRDefault="00144294" w:rsidP="008D36C4">
      <w:pPr>
        <w:widowControl w:val="0"/>
        <w:tabs>
          <w:tab w:val="num" w:pos="0"/>
        </w:tabs>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возможность получения заявителем сведений о ходе выполнения запроса о предоставлении муниципальной услуги в электр</w:t>
      </w:r>
      <w:r w:rsidR="00661346" w:rsidRPr="004161C2">
        <w:rPr>
          <w:rFonts w:ascii="Arial" w:hAnsi="Arial" w:cs="Arial"/>
          <w:sz w:val="24"/>
          <w:szCs w:val="24"/>
        </w:rPr>
        <w:t>онной форме.</w:t>
      </w:r>
    </w:p>
    <w:p w:rsidR="00A0050F" w:rsidRDefault="00A0050F" w:rsidP="008D36C4">
      <w:pPr>
        <w:widowControl w:val="0"/>
        <w:tabs>
          <w:tab w:val="num" w:pos="0"/>
        </w:tabs>
        <w:autoSpaceDE w:val="0"/>
        <w:autoSpaceDN w:val="0"/>
        <w:spacing w:after="0" w:line="240" w:lineRule="auto"/>
        <w:ind w:firstLine="709"/>
        <w:jc w:val="center"/>
        <w:rPr>
          <w:rFonts w:ascii="Arial" w:hAnsi="Arial" w:cs="Arial"/>
          <w:b/>
          <w:sz w:val="24"/>
          <w:szCs w:val="24"/>
        </w:rPr>
      </w:pPr>
    </w:p>
    <w:p w:rsidR="00144294" w:rsidRPr="004161C2" w:rsidRDefault="00144294" w:rsidP="00A0050F">
      <w:pPr>
        <w:widowControl w:val="0"/>
        <w:tabs>
          <w:tab w:val="num" w:pos="0"/>
        </w:tabs>
        <w:autoSpaceDE w:val="0"/>
        <w:autoSpaceDN w:val="0"/>
        <w:spacing w:after="0" w:line="240" w:lineRule="auto"/>
        <w:jc w:val="center"/>
        <w:rPr>
          <w:rFonts w:ascii="Arial" w:hAnsi="Arial" w:cs="Arial"/>
          <w:b/>
          <w:sz w:val="24"/>
          <w:szCs w:val="24"/>
        </w:rPr>
      </w:pPr>
      <w:r w:rsidRPr="004161C2">
        <w:rPr>
          <w:rFonts w:ascii="Arial" w:hAnsi="Arial" w:cs="Arial"/>
          <w:b/>
          <w:sz w:val="24"/>
          <w:szCs w:val="24"/>
        </w:rPr>
        <w:t>III. Состав, последовательность и сроки выполнения</w:t>
      </w:r>
    </w:p>
    <w:p w:rsidR="00144294" w:rsidRPr="004161C2" w:rsidRDefault="00144294" w:rsidP="00A0050F">
      <w:pPr>
        <w:widowControl w:val="0"/>
        <w:tabs>
          <w:tab w:val="num" w:pos="0"/>
        </w:tabs>
        <w:autoSpaceDE w:val="0"/>
        <w:autoSpaceDN w:val="0"/>
        <w:spacing w:after="0" w:line="240" w:lineRule="auto"/>
        <w:jc w:val="center"/>
        <w:rPr>
          <w:rFonts w:ascii="Arial" w:hAnsi="Arial" w:cs="Arial"/>
          <w:b/>
          <w:sz w:val="24"/>
          <w:szCs w:val="24"/>
        </w:rPr>
      </w:pPr>
      <w:r w:rsidRPr="004161C2">
        <w:rPr>
          <w:rFonts w:ascii="Arial" w:hAnsi="Arial" w:cs="Arial"/>
          <w:b/>
          <w:sz w:val="24"/>
          <w:szCs w:val="24"/>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3.1. Последовательность административных процедур.</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Последовательность административных процедур исполнения муниципальной услуги включает в себя следующие действия: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прием и регистрация обращения;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рассмотрение обращения;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подготовка и направление ответа на обращение заявителю.</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3.1.1. Прием и регистрация обращений.</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Обращение подлежит обязательной регистрации в течение трех дней с момента поступления в администрацию.</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Ответственность за прием и регистрацию обращения несет специалист, ответственный за прием и регистрацию документов.</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администрации, ответственному за прием и регистрацию документов.</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4161C2">
          <w:rPr>
            <w:rFonts w:ascii="Arial" w:hAnsi="Arial" w:cs="Arial"/>
            <w:color w:val="0000FF"/>
            <w:sz w:val="24"/>
            <w:szCs w:val="24"/>
            <w:u w:val="single"/>
          </w:rPr>
          <w:t>пунктами 2.6</w:t>
        </w:r>
      </w:hyperlink>
      <w:r w:rsidRPr="004161C2">
        <w:rPr>
          <w:rFonts w:ascii="Arial" w:hAnsi="Arial" w:cs="Arial"/>
          <w:sz w:val="24"/>
          <w:szCs w:val="24"/>
        </w:rPr>
        <w:t xml:space="preserve"> - </w:t>
      </w:r>
      <w:hyperlink r:id="rId17" w:anchor="P88#P88" w:history="1">
        <w:r w:rsidRPr="004161C2">
          <w:rPr>
            <w:rFonts w:ascii="Arial" w:hAnsi="Arial" w:cs="Arial"/>
            <w:color w:val="0000FF"/>
            <w:sz w:val="24"/>
            <w:szCs w:val="24"/>
            <w:u w:val="single"/>
          </w:rPr>
          <w:t>2.7</w:t>
        </w:r>
      </w:hyperlink>
      <w:r w:rsidRPr="004161C2">
        <w:rPr>
          <w:rFonts w:ascii="Arial" w:hAnsi="Arial" w:cs="Arial"/>
          <w:sz w:val="24"/>
          <w:szCs w:val="24"/>
        </w:rPr>
        <w:t xml:space="preserve"> Административного регламента.</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w:t>
      </w:r>
      <w:r w:rsidRPr="004161C2">
        <w:rPr>
          <w:rFonts w:ascii="Arial" w:hAnsi="Arial" w:cs="Arial"/>
          <w:sz w:val="24"/>
          <w:szCs w:val="24"/>
        </w:rPr>
        <w:lastRenderedPageBreak/>
        <w:t>соответствующих документов, который приобщается к обращению.</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3.1.2. Рассмотрение обращений.</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Прошедшие регистрацию письменные обращения передаются специалисту администрации.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определяет, относится ли к компетенции администрации рассмотрение поставленных в обращении вопросов;</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определяет характер, сроки действий и сроки рассмотрения обращения;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определяет исполнителя поручения;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ставит исполнение поручений и рассмотрение обращения на контроль.</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4161C2">
        <w:rPr>
          <w:rFonts w:ascii="Arial" w:hAnsi="Arial" w:cs="Arial"/>
          <w:sz w:val="24"/>
          <w:szCs w:val="24"/>
        </w:rPr>
        <w:t>заявителю</w:t>
      </w:r>
      <w:proofErr w:type="gramEnd"/>
      <w:r w:rsidRPr="004161C2">
        <w:rPr>
          <w:rFonts w:ascii="Arial" w:hAnsi="Arial" w:cs="Arial"/>
          <w:sz w:val="24"/>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3.1.3. Подготовка и направление ответов на обращение.</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Специалист администрации обеспечивает рассмотрение обращения и подготовку ответа в сроки, установленные </w:t>
      </w:r>
      <w:hyperlink r:id="rId18" w:anchor="P62#P62" w:history="1">
        <w:r w:rsidRPr="004161C2">
          <w:rPr>
            <w:rFonts w:ascii="Arial" w:hAnsi="Arial" w:cs="Arial"/>
            <w:color w:val="0000FF"/>
            <w:sz w:val="24"/>
            <w:szCs w:val="24"/>
            <w:u w:val="single"/>
          </w:rPr>
          <w:t>п. 2.4.1</w:t>
        </w:r>
      </w:hyperlink>
      <w:r w:rsidRPr="004161C2">
        <w:rPr>
          <w:rFonts w:ascii="Arial" w:hAnsi="Arial" w:cs="Arial"/>
          <w:sz w:val="24"/>
          <w:szCs w:val="24"/>
        </w:rPr>
        <w:t xml:space="preserve"> Административного регламента.</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Специалист администрации рассматривает поступившее заявление и оформляет письменное разъяснение.</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p>
    <w:p w:rsidR="00144294" w:rsidRPr="004161C2" w:rsidRDefault="00144294" w:rsidP="008D36C4">
      <w:pPr>
        <w:widowControl w:val="0"/>
        <w:autoSpaceDE w:val="0"/>
        <w:autoSpaceDN w:val="0"/>
        <w:spacing w:after="0" w:line="240" w:lineRule="auto"/>
        <w:ind w:firstLine="709"/>
        <w:jc w:val="center"/>
        <w:rPr>
          <w:rFonts w:ascii="Arial" w:hAnsi="Arial" w:cs="Arial"/>
          <w:b/>
          <w:sz w:val="24"/>
          <w:szCs w:val="24"/>
        </w:rPr>
      </w:pPr>
      <w:r w:rsidRPr="004161C2">
        <w:rPr>
          <w:rFonts w:ascii="Arial" w:hAnsi="Arial" w:cs="Arial"/>
          <w:b/>
          <w:sz w:val="24"/>
          <w:szCs w:val="24"/>
        </w:rPr>
        <w:t xml:space="preserve">IV. Формы </w:t>
      </w:r>
      <w:proofErr w:type="gramStart"/>
      <w:r w:rsidRPr="004161C2">
        <w:rPr>
          <w:rFonts w:ascii="Arial" w:hAnsi="Arial" w:cs="Arial"/>
          <w:b/>
          <w:sz w:val="24"/>
          <w:szCs w:val="24"/>
        </w:rPr>
        <w:t>контроля за</w:t>
      </w:r>
      <w:proofErr w:type="gramEnd"/>
      <w:r w:rsidRPr="004161C2">
        <w:rPr>
          <w:rFonts w:ascii="Arial" w:hAnsi="Arial" w:cs="Arial"/>
          <w:b/>
          <w:sz w:val="24"/>
          <w:szCs w:val="24"/>
        </w:rPr>
        <w:t xml:space="preserve"> исполнением административного регламента</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xml:space="preserve">4.1. Порядок осуществления текущего </w:t>
      </w:r>
      <w:proofErr w:type="gramStart"/>
      <w:r w:rsidRPr="004161C2">
        <w:rPr>
          <w:rFonts w:ascii="Arial" w:hAnsi="Arial" w:cs="Arial"/>
          <w:sz w:val="24"/>
          <w:szCs w:val="24"/>
        </w:rPr>
        <w:t>контроля за</w:t>
      </w:r>
      <w:proofErr w:type="gramEnd"/>
      <w:r w:rsidRPr="004161C2">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4294" w:rsidRPr="004161C2" w:rsidRDefault="00144294" w:rsidP="008D36C4">
      <w:pPr>
        <w:shd w:val="clear" w:color="auto" w:fill="FFFFFF"/>
        <w:spacing w:after="0" w:line="240" w:lineRule="auto"/>
        <w:rPr>
          <w:rFonts w:ascii="Arial" w:hAnsi="Arial" w:cs="Arial"/>
          <w:color w:val="333333"/>
          <w:sz w:val="24"/>
          <w:szCs w:val="24"/>
        </w:rPr>
      </w:pPr>
      <w:r w:rsidRPr="004161C2">
        <w:rPr>
          <w:rFonts w:ascii="Arial" w:hAnsi="Arial" w:cs="Arial"/>
          <w:color w:val="333333"/>
          <w:sz w:val="24"/>
          <w:szCs w:val="24"/>
        </w:rPr>
        <w:t xml:space="preserve">Текущий </w:t>
      </w:r>
      <w:proofErr w:type="gramStart"/>
      <w:r w:rsidRPr="004161C2">
        <w:rPr>
          <w:rFonts w:ascii="Arial" w:hAnsi="Arial" w:cs="Arial"/>
          <w:color w:val="333333"/>
          <w:sz w:val="24"/>
          <w:szCs w:val="24"/>
        </w:rPr>
        <w:t>контроль за</w:t>
      </w:r>
      <w:proofErr w:type="gramEnd"/>
      <w:r w:rsidRPr="004161C2">
        <w:rPr>
          <w:rFonts w:ascii="Arial" w:hAnsi="Arial" w:cs="Arial"/>
          <w:color w:val="333333"/>
          <w:sz w:val="24"/>
          <w:szCs w:val="24"/>
        </w:rPr>
        <w:t xml:space="preserve"> соблюдением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144294" w:rsidRPr="004161C2" w:rsidRDefault="00144294" w:rsidP="008D36C4">
      <w:pPr>
        <w:shd w:val="clear" w:color="auto" w:fill="FFFFFF"/>
        <w:spacing w:after="0" w:line="240" w:lineRule="auto"/>
        <w:rPr>
          <w:rFonts w:ascii="Arial" w:hAnsi="Arial" w:cs="Arial"/>
          <w:color w:val="333333"/>
          <w:sz w:val="24"/>
          <w:szCs w:val="24"/>
        </w:rPr>
      </w:pPr>
      <w:r w:rsidRPr="004161C2">
        <w:rPr>
          <w:rFonts w:ascii="Arial" w:hAnsi="Arial" w:cs="Arial"/>
          <w:color w:val="333333"/>
          <w:sz w:val="24"/>
          <w:szCs w:val="24"/>
        </w:rPr>
        <w:t xml:space="preserve">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w:t>
      </w:r>
      <w:r w:rsidRPr="004161C2">
        <w:rPr>
          <w:rFonts w:ascii="Arial" w:hAnsi="Arial" w:cs="Arial"/>
          <w:color w:val="333333"/>
          <w:sz w:val="24"/>
          <w:szCs w:val="24"/>
        </w:rPr>
        <w:lastRenderedPageBreak/>
        <w:t>Административного регламента, иных нормативных правовых актов, устанавливающих требования к предоставлению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4.</w:t>
      </w:r>
      <w:r w:rsidR="00661346" w:rsidRPr="004161C2">
        <w:rPr>
          <w:rFonts w:ascii="Arial" w:hAnsi="Arial" w:cs="Arial"/>
          <w:sz w:val="24"/>
          <w:szCs w:val="24"/>
        </w:rPr>
        <w:t>2</w:t>
      </w:r>
      <w:r w:rsidRPr="004161C2">
        <w:rPr>
          <w:rFonts w:ascii="Arial" w:hAnsi="Arial" w:cs="Arial"/>
          <w:sz w:val="24"/>
          <w:szCs w:val="24"/>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Глава администрации несет ответственность за обеспечение предоставления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Работники администрации при предоставлении муниципальной услуги несут ответственность:</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за неисполнение или ненадлежащее исполнение административных процедур при предоставлении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rPr>
      </w:pPr>
      <w:r w:rsidRPr="004161C2">
        <w:rPr>
          <w:rFonts w:ascii="Arial" w:hAnsi="Arial" w:cs="Arial"/>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44294" w:rsidRPr="004161C2" w:rsidRDefault="00144294" w:rsidP="008D36C4">
      <w:pPr>
        <w:widowControl w:val="0"/>
        <w:autoSpaceDE w:val="0"/>
        <w:autoSpaceDN w:val="0"/>
        <w:spacing w:after="0" w:line="240" w:lineRule="auto"/>
        <w:rPr>
          <w:rFonts w:ascii="Arial" w:hAnsi="Arial" w:cs="Arial"/>
          <w:sz w:val="24"/>
          <w:szCs w:val="24"/>
        </w:rPr>
      </w:pPr>
    </w:p>
    <w:p w:rsidR="00144294" w:rsidRPr="004161C2" w:rsidRDefault="00144294" w:rsidP="008D36C4">
      <w:pPr>
        <w:widowControl w:val="0"/>
        <w:autoSpaceDE w:val="0"/>
        <w:autoSpaceDN w:val="0"/>
        <w:spacing w:after="0" w:line="240" w:lineRule="auto"/>
        <w:ind w:firstLine="709"/>
        <w:jc w:val="center"/>
        <w:outlineLvl w:val="1"/>
        <w:rPr>
          <w:rFonts w:ascii="Arial" w:hAnsi="Arial" w:cs="Arial"/>
          <w:b/>
          <w:sz w:val="24"/>
          <w:szCs w:val="24"/>
        </w:rPr>
      </w:pPr>
      <w:r w:rsidRPr="004161C2">
        <w:rPr>
          <w:rFonts w:ascii="Arial"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44294" w:rsidRPr="004161C2" w:rsidRDefault="00144294" w:rsidP="008D36C4">
      <w:pPr>
        <w:widowControl w:val="0"/>
        <w:autoSpaceDE w:val="0"/>
        <w:autoSpaceDN w:val="0"/>
        <w:spacing w:after="0" w:line="240" w:lineRule="auto"/>
        <w:ind w:firstLine="709"/>
        <w:jc w:val="both"/>
        <w:outlineLvl w:val="1"/>
        <w:rPr>
          <w:rFonts w:ascii="Arial" w:hAnsi="Arial" w:cs="Arial"/>
          <w:b/>
          <w:sz w:val="24"/>
          <w:szCs w:val="24"/>
        </w:rPr>
      </w:pPr>
      <w:r w:rsidRPr="004161C2">
        <w:rPr>
          <w:rFonts w:ascii="Arial" w:hAnsi="Arial" w:cs="Arial"/>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 xml:space="preserve">2) нарушение срока предоставления муниципальной услуги. </w:t>
      </w:r>
      <w:proofErr w:type="gramStart"/>
      <w:r w:rsidRPr="004161C2">
        <w:rPr>
          <w:rFonts w:ascii="Arial" w:hAnsi="Arial" w:cs="Arial"/>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030543" w:rsidRPr="004161C2">
        <w:rPr>
          <w:rFonts w:ascii="Arial" w:hAnsi="Arial" w:cs="Arial"/>
          <w:sz w:val="24"/>
          <w:szCs w:val="24"/>
          <w:lang w:eastAsia="en-US"/>
        </w:rPr>
        <w:t>Астраханской</w:t>
      </w:r>
      <w:r w:rsidRPr="004161C2">
        <w:rPr>
          <w:rFonts w:ascii="Arial" w:hAnsi="Arial" w:cs="Arial"/>
          <w:sz w:val="24"/>
          <w:szCs w:val="24"/>
          <w:lang w:eastAsia="en-US"/>
        </w:rPr>
        <w:t xml:space="preserve"> области, муниципальными правовыми актами для предоставления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 xml:space="preserve">4) отказ в приеме документов, представление которых предусмотрено </w:t>
      </w:r>
      <w:r w:rsidRPr="004161C2">
        <w:rPr>
          <w:rFonts w:ascii="Arial" w:hAnsi="Arial" w:cs="Arial"/>
          <w:sz w:val="24"/>
          <w:szCs w:val="24"/>
          <w:lang w:eastAsia="en-US"/>
        </w:rPr>
        <w:lastRenderedPageBreak/>
        <w:t xml:space="preserve">нормативными правовыми актами Российской Федерации, нормативными правовыми актами </w:t>
      </w:r>
      <w:r w:rsidR="00030543" w:rsidRPr="004161C2">
        <w:rPr>
          <w:rFonts w:ascii="Arial" w:hAnsi="Arial" w:cs="Arial"/>
          <w:sz w:val="24"/>
          <w:szCs w:val="24"/>
          <w:lang w:eastAsia="en-US"/>
        </w:rPr>
        <w:t>Астраханской</w:t>
      </w:r>
      <w:r w:rsidRPr="004161C2">
        <w:rPr>
          <w:rFonts w:ascii="Arial" w:hAnsi="Arial" w:cs="Arial"/>
          <w:sz w:val="24"/>
          <w:szCs w:val="24"/>
          <w:lang w:eastAsia="en-US"/>
        </w:rPr>
        <w:t xml:space="preserve"> области для предоставления муниципальной услуги, у заявителя;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proofErr w:type="gramStart"/>
      <w:r w:rsidRPr="004161C2">
        <w:rPr>
          <w:rFonts w:ascii="Arial" w:hAnsi="Arial" w:cs="Arial"/>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030543" w:rsidRPr="004161C2">
        <w:rPr>
          <w:rFonts w:ascii="Arial" w:hAnsi="Arial" w:cs="Arial"/>
          <w:sz w:val="24"/>
          <w:szCs w:val="24"/>
          <w:lang w:eastAsia="en-US"/>
        </w:rPr>
        <w:t>Астраханской</w:t>
      </w:r>
      <w:r w:rsidRPr="004161C2">
        <w:rPr>
          <w:rFonts w:ascii="Arial" w:hAnsi="Arial" w:cs="Arial"/>
          <w:sz w:val="24"/>
          <w:szCs w:val="24"/>
          <w:lang w:eastAsia="en-US"/>
        </w:rPr>
        <w:t xml:space="preserve"> области.</w:t>
      </w:r>
      <w:proofErr w:type="gramEnd"/>
      <w:r w:rsidRPr="004161C2">
        <w:rPr>
          <w:rFonts w:ascii="Arial" w:hAnsi="Arial" w:cs="Arial"/>
          <w:sz w:val="24"/>
          <w:szCs w:val="24"/>
          <w:lang w:eastAsia="en-US"/>
        </w:rPr>
        <w:t xml:space="preserve"> </w:t>
      </w:r>
      <w:proofErr w:type="gramStart"/>
      <w:r w:rsidRPr="004161C2">
        <w:rPr>
          <w:rFonts w:ascii="Arial" w:hAnsi="Arial" w:cs="Arial"/>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30543" w:rsidRPr="004161C2">
        <w:rPr>
          <w:rFonts w:ascii="Arial" w:hAnsi="Arial" w:cs="Arial"/>
          <w:sz w:val="24"/>
          <w:szCs w:val="24"/>
          <w:lang w:eastAsia="en-US"/>
        </w:rPr>
        <w:t>Астраханской</w:t>
      </w:r>
      <w:r w:rsidRPr="004161C2">
        <w:rPr>
          <w:rFonts w:ascii="Arial" w:hAnsi="Arial" w:cs="Arial"/>
          <w:sz w:val="24"/>
          <w:szCs w:val="24"/>
          <w:lang w:eastAsia="en-US"/>
        </w:rPr>
        <w:t xml:space="preserve"> области, муниципальными правовыми актами;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proofErr w:type="gramStart"/>
      <w:r w:rsidRPr="004161C2">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61C2">
        <w:rPr>
          <w:rFonts w:ascii="Arial" w:hAnsi="Arial" w:cs="Arial"/>
          <w:sz w:val="24"/>
          <w:szCs w:val="24"/>
          <w:lang w:eastAsia="en-US"/>
        </w:rPr>
        <w:t xml:space="preserve"> </w:t>
      </w:r>
      <w:proofErr w:type="gramStart"/>
      <w:r w:rsidRPr="004161C2">
        <w:rPr>
          <w:rFonts w:ascii="Arial" w:hAnsi="Arial" w:cs="Arial"/>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proofErr w:type="gramStart"/>
      <w:r w:rsidRPr="004161C2">
        <w:rPr>
          <w:rFonts w:ascii="Arial" w:hAnsi="Arial" w:cs="Arial"/>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30543" w:rsidRPr="004161C2">
        <w:rPr>
          <w:rFonts w:ascii="Arial" w:hAnsi="Arial" w:cs="Arial"/>
          <w:sz w:val="24"/>
          <w:szCs w:val="24"/>
          <w:lang w:eastAsia="en-US"/>
        </w:rPr>
        <w:t>Астраханской</w:t>
      </w:r>
      <w:r w:rsidRPr="004161C2">
        <w:rPr>
          <w:rFonts w:ascii="Arial" w:hAnsi="Arial" w:cs="Arial"/>
          <w:sz w:val="24"/>
          <w:szCs w:val="24"/>
          <w:lang w:eastAsia="en-US"/>
        </w:rPr>
        <w:t xml:space="preserve"> области, муниципальными правовыми актами.</w:t>
      </w:r>
      <w:proofErr w:type="gramEnd"/>
      <w:r w:rsidRPr="004161C2">
        <w:rPr>
          <w:rFonts w:ascii="Arial" w:hAnsi="Arial" w:cs="Arial"/>
          <w:sz w:val="24"/>
          <w:szCs w:val="24"/>
          <w:lang w:eastAsia="en-US"/>
        </w:rPr>
        <w:t xml:space="preserve"> </w:t>
      </w:r>
      <w:proofErr w:type="gramStart"/>
      <w:r w:rsidRPr="004161C2">
        <w:rPr>
          <w:rFonts w:ascii="Arial" w:hAnsi="Arial" w:cs="Arial"/>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4161C2">
        <w:rPr>
          <w:rFonts w:ascii="Arial" w:hAnsi="Arial" w:cs="Arial"/>
          <w:sz w:val="24"/>
          <w:szCs w:val="24"/>
          <w:lang w:eastAsia="en-US"/>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4294" w:rsidRPr="00CD25C8" w:rsidRDefault="00144294" w:rsidP="00CD25C8">
      <w:pPr>
        <w:shd w:val="clear" w:color="auto" w:fill="FFFFFF"/>
        <w:spacing w:after="0" w:line="240" w:lineRule="auto"/>
        <w:ind w:firstLine="709"/>
        <w:rPr>
          <w:rFonts w:ascii="Arial" w:hAnsi="Arial" w:cs="Arial"/>
          <w:sz w:val="24"/>
          <w:szCs w:val="24"/>
        </w:rPr>
      </w:pPr>
      <w:r w:rsidRPr="00CD25C8">
        <w:rPr>
          <w:rFonts w:ascii="Arial" w:hAnsi="Arial" w:cs="Arial"/>
          <w:sz w:val="24"/>
          <w:szCs w:val="24"/>
          <w:lang w:eastAsia="en-US"/>
        </w:rPr>
        <w:t xml:space="preserve">5.3. Жалоба подается в письменной форме на бумажном носителе, в электронной форме в </w:t>
      </w:r>
      <w:r w:rsidR="00030543" w:rsidRPr="00CD25C8">
        <w:rPr>
          <w:rFonts w:ascii="Arial" w:hAnsi="Arial" w:cs="Arial"/>
          <w:sz w:val="24"/>
          <w:szCs w:val="24"/>
          <w:lang w:eastAsia="en-US"/>
        </w:rPr>
        <w:t>администрацию</w:t>
      </w:r>
      <w:r w:rsidRPr="00CD25C8">
        <w:rPr>
          <w:rFonts w:ascii="Arial" w:hAnsi="Arial" w:cs="Arial"/>
          <w:sz w:val="24"/>
          <w:szCs w:val="24"/>
          <w:lang w:eastAsia="en-US"/>
        </w:rPr>
        <w:t xml:space="preserve">, </w:t>
      </w:r>
      <w:r w:rsidR="00030543" w:rsidRPr="00CD25C8">
        <w:rPr>
          <w:rFonts w:ascii="Arial" w:hAnsi="Arial" w:cs="Arial"/>
          <w:sz w:val="24"/>
          <w:szCs w:val="24"/>
          <w:lang w:eastAsia="en-US"/>
        </w:rPr>
        <w:t>«МФЦ»</w:t>
      </w:r>
      <w:r w:rsidRPr="00CD25C8">
        <w:rPr>
          <w:rFonts w:ascii="Arial" w:hAnsi="Arial" w:cs="Arial"/>
          <w:sz w:val="24"/>
          <w:szCs w:val="24"/>
          <w:lang w:eastAsia="en-US"/>
        </w:rPr>
        <w:t xml:space="preserve">. </w:t>
      </w:r>
    </w:p>
    <w:p w:rsidR="00144294" w:rsidRPr="00CD25C8" w:rsidRDefault="00144294" w:rsidP="00CD25C8">
      <w:pPr>
        <w:shd w:val="clear" w:color="auto" w:fill="FFFFFF"/>
        <w:spacing w:after="0" w:line="240" w:lineRule="auto"/>
        <w:ind w:firstLine="709"/>
        <w:rPr>
          <w:rFonts w:ascii="Arial" w:hAnsi="Arial" w:cs="Arial"/>
          <w:sz w:val="24"/>
          <w:szCs w:val="24"/>
        </w:rPr>
      </w:pPr>
      <w:r w:rsidRPr="00CD25C8">
        <w:rPr>
          <w:rFonts w:ascii="Arial" w:hAnsi="Arial" w:cs="Arial"/>
          <w:sz w:val="24"/>
          <w:szCs w:val="24"/>
        </w:rPr>
        <w:t>Жалоба на решения и действия (бездействия) ответственных лиц администрации, подаются на имя  главы администрации.</w:t>
      </w:r>
    </w:p>
    <w:p w:rsidR="00144294" w:rsidRPr="004161C2" w:rsidRDefault="00144294" w:rsidP="00CD25C8">
      <w:pPr>
        <w:widowControl w:val="0"/>
        <w:autoSpaceDE w:val="0"/>
        <w:autoSpaceDN w:val="0"/>
        <w:spacing w:after="0" w:line="240" w:lineRule="auto"/>
        <w:ind w:firstLine="709"/>
        <w:rPr>
          <w:rFonts w:ascii="Arial" w:hAnsi="Arial" w:cs="Arial"/>
          <w:sz w:val="24"/>
          <w:szCs w:val="24"/>
          <w:lang w:eastAsia="en-US"/>
        </w:rPr>
      </w:pPr>
      <w:proofErr w:type="gramStart"/>
      <w:r w:rsidRPr="00CD25C8">
        <w:rPr>
          <w:rFonts w:ascii="Arial" w:hAnsi="Arial" w:cs="Arial"/>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w:t>
      </w:r>
      <w:r w:rsidRPr="004161C2">
        <w:rPr>
          <w:rFonts w:ascii="Arial" w:hAnsi="Arial" w:cs="Arial"/>
          <w:sz w:val="24"/>
          <w:szCs w:val="24"/>
          <w:lang w:eastAsia="en-US"/>
        </w:rPr>
        <w:t xml:space="preserve">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roofErr w:type="gramEnd"/>
    </w:p>
    <w:p w:rsidR="00144294" w:rsidRPr="004161C2" w:rsidRDefault="00144294" w:rsidP="00CD25C8">
      <w:pPr>
        <w:widowControl w:val="0"/>
        <w:autoSpaceDE w:val="0"/>
        <w:autoSpaceDN w:val="0"/>
        <w:spacing w:after="0" w:line="240" w:lineRule="auto"/>
        <w:ind w:firstLine="709"/>
        <w:rPr>
          <w:rFonts w:ascii="Arial" w:hAnsi="Arial" w:cs="Arial"/>
          <w:sz w:val="24"/>
          <w:szCs w:val="24"/>
          <w:lang w:eastAsia="en-US"/>
        </w:rPr>
      </w:pPr>
      <w:r w:rsidRPr="004161C2">
        <w:rPr>
          <w:rFonts w:ascii="Arial" w:hAnsi="Arial" w:cs="Arial"/>
          <w:sz w:val="24"/>
          <w:szCs w:val="24"/>
          <w:lang w:eastAsia="en-US"/>
        </w:rPr>
        <w:t>Жалоба на решения и действия (бездействие) многофункционального центра,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161C2">
          <w:rPr>
            <w:rFonts w:ascii="Arial" w:hAnsi="Arial" w:cs="Arial"/>
            <w:sz w:val="24"/>
            <w:szCs w:val="24"/>
            <w:lang w:eastAsia="en-US"/>
          </w:rPr>
          <w:t>ч. 5 ст. 11.2</w:t>
        </w:r>
      </w:hyperlink>
      <w:r w:rsidRPr="004161C2">
        <w:rPr>
          <w:rFonts w:ascii="Arial" w:hAnsi="Arial" w:cs="Arial"/>
          <w:sz w:val="24"/>
          <w:szCs w:val="24"/>
          <w:lang w:eastAsia="en-US"/>
        </w:rPr>
        <w:t xml:space="preserve"> Федерального закона № 210-ФЗ.</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В письменной жалобе в обязательном порядке указываются: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w:t>
      </w:r>
      <w:proofErr w:type="gramStart"/>
      <w:r w:rsidRPr="004161C2">
        <w:rPr>
          <w:rFonts w:ascii="Arial" w:hAnsi="Arial" w:cs="Arial"/>
          <w:sz w:val="24"/>
          <w:szCs w:val="24"/>
          <w:lang w:eastAsia="en-US"/>
        </w:rPr>
        <w:t>и(</w:t>
      </w:r>
      <w:proofErr w:type="gramEnd"/>
      <w:r w:rsidRPr="004161C2">
        <w:rPr>
          <w:rFonts w:ascii="Arial" w:hAnsi="Arial" w:cs="Arial"/>
          <w:sz w:val="24"/>
          <w:szCs w:val="24"/>
          <w:lang w:eastAsia="en-US"/>
        </w:rPr>
        <w:t>или) работника, решения и действия (бездействие) которых обжалуются;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proofErr w:type="gramStart"/>
      <w:r w:rsidRPr="004161C2">
        <w:rPr>
          <w:rFonts w:ascii="Arial" w:hAnsi="Arial" w:cs="Arial"/>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161C2">
          <w:rPr>
            <w:rFonts w:ascii="Arial" w:hAnsi="Arial" w:cs="Arial"/>
            <w:sz w:val="24"/>
            <w:szCs w:val="24"/>
            <w:lang w:eastAsia="en-US"/>
          </w:rPr>
          <w:t>ст. 11.1</w:t>
        </w:r>
      </w:hyperlink>
      <w:r w:rsidRPr="004161C2">
        <w:rPr>
          <w:rFonts w:ascii="Arial" w:hAnsi="Arial" w:cs="Arial"/>
          <w:sz w:val="24"/>
          <w:szCs w:val="24"/>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 xml:space="preserve">5.6. </w:t>
      </w:r>
      <w:proofErr w:type="gramStart"/>
      <w:r w:rsidRPr="004161C2">
        <w:rPr>
          <w:rFonts w:ascii="Arial" w:hAnsi="Arial" w:cs="Arial"/>
          <w:sz w:val="24"/>
          <w:szCs w:val="24"/>
          <w:lang w:eastAsia="en-US"/>
        </w:rPr>
        <w:t xml:space="preserve">Жалоба, поступившая в орган, предоставляющий муниципальную услугу,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w:t>
      </w:r>
      <w:r w:rsidRPr="004161C2">
        <w:rPr>
          <w:rFonts w:ascii="Arial" w:hAnsi="Arial" w:cs="Arial"/>
          <w:sz w:val="24"/>
          <w:szCs w:val="24"/>
          <w:lang w:eastAsia="en-US"/>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5.7. По результатам рассмотрения жалобы принимается одно из следующих решений:</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proofErr w:type="gramStart"/>
      <w:r w:rsidRPr="004161C2">
        <w:rPr>
          <w:rFonts w:ascii="Arial" w:hAnsi="Arial" w:cs="Arial"/>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30543" w:rsidRPr="004161C2">
        <w:rPr>
          <w:rFonts w:ascii="Arial" w:hAnsi="Arial" w:cs="Arial"/>
          <w:sz w:val="24"/>
          <w:szCs w:val="24"/>
          <w:lang w:eastAsia="en-US"/>
        </w:rPr>
        <w:t>Астраханской</w:t>
      </w:r>
      <w:r w:rsidRPr="004161C2">
        <w:rPr>
          <w:rFonts w:ascii="Arial" w:hAnsi="Arial" w:cs="Arial"/>
          <w:sz w:val="24"/>
          <w:szCs w:val="24"/>
          <w:lang w:eastAsia="en-US"/>
        </w:rPr>
        <w:t xml:space="preserve"> области, муниципальными правовыми актами; </w:t>
      </w:r>
      <w:proofErr w:type="gramEnd"/>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2) в удовлетворении жалобы отказывается.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61C2">
        <w:rPr>
          <w:rFonts w:ascii="Arial" w:hAnsi="Arial" w:cs="Arial"/>
          <w:sz w:val="24"/>
          <w:szCs w:val="24"/>
          <w:lang w:eastAsia="en-US"/>
        </w:rPr>
        <w:t>неудобства</w:t>
      </w:r>
      <w:proofErr w:type="gramEnd"/>
      <w:r w:rsidRPr="004161C2">
        <w:rPr>
          <w:rFonts w:ascii="Arial" w:hAnsi="Arial" w:cs="Arial"/>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 xml:space="preserve">В случае признания </w:t>
      </w:r>
      <w:proofErr w:type="gramStart"/>
      <w:r w:rsidRPr="004161C2">
        <w:rPr>
          <w:rFonts w:ascii="Arial" w:hAnsi="Arial" w:cs="Arial"/>
          <w:sz w:val="24"/>
          <w:szCs w:val="24"/>
          <w:lang w:eastAsia="en-US"/>
        </w:rPr>
        <w:t>жалобы</w:t>
      </w:r>
      <w:proofErr w:type="gramEnd"/>
      <w:r w:rsidRPr="004161C2">
        <w:rPr>
          <w:rFonts w:ascii="Arial" w:hAnsi="Arial" w:cs="Arial"/>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pPr>
      <w:r w:rsidRPr="004161C2">
        <w:rPr>
          <w:rFonts w:ascii="Arial" w:hAnsi="Arial" w:cs="Arial"/>
          <w:sz w:val="24"/>
          <w:szCs w:val="24"/>
          <w:lang w:eastAsia="en-US"/>
        </w:rPr>
        <w:t xml:space="preserve">В случае установления в ходе или по результатам </w:t>
      </w:r>
      <w:proofErr w:type="gramStart"/>
      <w:r w:rsidRPr="004161C2">
        <w:rPr>
          <w:rFonts w:ascii="Arial" w:hAnsi="Arial" w:cs="Arial"/>
          <w:sz w:val="24"/>
          <w:szCs w:val="24"/>
          <w:lang w:eastAsia="en-US"/>
        </w:rPr>
        <w:t>рассмотрения жалобы признаков состава административного правонарушения</w:t>
      </w:r>
      <w:proofErr w:type="gramEnd"/>
      <w:r w:rsidRPr="004161C2">
        <w:rPr>
          <w:rFonts w:ascii="Arial" w:hAnsi="Arial" w:cs="Arial"/>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4294" w:rsidRPr="004161C2" w:rsidRDefault="00144294" w:rsidP="008D36C4">
      <w:pPr>
        <w:widowControl w:val="0"/>
        <w:autoSpaceDE w:val="0"/>
        <w:autoSpaceDN w:val="0"/>
        <w:spacing w:after="0" w:line="240" w:lineRule="auto"/>
        <w:ind w:firstLine="709"/>
        <w:jc w:val="both"/>
        <w:rPr>
          <w:rFonts w:ascii="Arial" w:hAnsi="Arial" w:cs="Arial"/>
          <w:sz w:val="24"/>
          <w:szCs w:val="24"/>
          <w:lang w:eastAsia="en-US"/>
        </w:rPr>
        <w:sectPr w:rsidR="00144294" w:rsidRPr="004161C2" w:rsidSect="004161C2">
          <w:pgSz w:w="11906" w:h="16838"/>
          <w:pgMar w:top="1134" w:right="850" w:bottom="1134" w:left="1701" w:header="709" w:footer="709" w:gutter="0"/>
          <w:cols w:space="708"/>
          <w:titlePg/>
          <w:docGrid w:linePitch="360"/>
        </w:sectPr>
      </w:pPr>
    </w:p>
    <w:p w:rsidR="00144294" w:rsidRPr="004161C2" w:rsidRDefault="00144294" w:rsidP="008D36C4">
      <w:pPr>
        <w:tabs>
          <w:tab w:val="left" w:pos="7770"/>
          <w:tab w:val="right" w:pos="9915"/>
        </w:tabs>
        <w:autoSpaceDE w:val="0"/>
        <w:autoSpaceDN w:val="0"/>
        <w:adjustRightInd w:val="0"/>
        <w:spacing w:after="0" w:line="240" w:lineRule="auto"/>
        <w:ind w:firstLine="720"/>
        <w:jc w:val="right"/>
        <w:rPr>
          <w:rFonts w:ascii="Arial" w:hAnsi="Arial" w:cs="Arial"/>
          <w:sz w:val="24"/>
          <w:szCs w:val="24"/>
        </w:rPr>
      </w:pPr>
    </w:p>
    <w:p w:rsidR="00144294" w:rsidRPr="004161C2" w:rsidRDefault="00144294" w:rsidP="008D36C4">
      <w:pPr>
        <w:tabs>
          <w:tab w:val="left" w:pos="7770"/>
          <w:tab w:val="right" w:pos="9915"/>
        </w:tabs>
        <w:autoSpaceDE w:val="0"/>
        <w:autoSpaceDN w:val="0"/>
        <w:adjustRightInd w:val="0"/>
        <w:spacing w:after="0" w:line="240" w:lineRule="auto"/>
        <w:ind w:firstLine="720"/>
        <w:jc w:val="right"/>
        <w:rPr>
          <w:rFonts w:ascii="Arial" w:hAnsi="Arial" w:cs="Arial"/>
          <w:sz w:val="24"/>
          <w:szCs w:val="24"/>
        </w:rPr>
      </w:pPr>
      <w:r w:rsidRPr="004161C2">
        <w:rPr>
          <w:rFonts w:ascii="Arial" w:hAnsi="Arial" w:cs="Arial"/>
          <w:sz w:val="24"/>
          <w:szCs w:val="24"/>
        </w:rPr>
        <w:t xml:space="preserve">      Приложение 1</w:t>
      </w:r>
    </w:p>
    <w:p w:rsidR="00144294" w:rsidRPr="004161C2" w:rsidRDefault="00144294" w:rsidP="008D36C4">
      <w:pPr>
        <w:pStyle w:val="ConsPlusNormal0"/>
        <w:ind w:left="-567" w:firstLine="0"/>
        <w:jc w:val="right"/>
        <w:rPr>
          <w:rFonts w:cs="Arial"/>
          <w:sz w:val="24"/>
          <w:szCs w:val="24"/>
        </w:rPr>
      </w:pPr>
      <w:r w:rsidRPr="004161C2">
        <w:rPr>
          <w:rFonts w:cs="Arial"/>
          <w:sz w:val="24"/>
          <w:szCs w:val="24"/>
        </w:rPr>
        <w:t xml:space="preserve">к Административному регламенту </w:t>
      </w:r>
    </w:p>
    <w:p w:rsidR="00144294" w:rsidRPr="004161C2" w:rsidRDefault="00144294" w:rsidP="008D36C4">
      <w:pPr>
        <w:spacing w:after="0" w:line="240" w:lineRule="auto"/>
        <w:ind w:left="-567"/>
        <w:rPr>
          <w:rFonts w:ascii="Arial" w:hAnsi="Arial" w:cs="Arial"/>
          <w:sz w:val="24"/>
          <w:szCs w:val="24"/>
        </w:rPr>
      </w:pPr>
    </w:p>
    <w:p w:rsidR="00144294" w:rsidRPr="004161C2" w:rsidRDefault="00144294" w:rsidP="008D36C4">
      <w:pPr>
        <w:spacing w:after="0" w:line="240" w:lineRule="auto"/>
        <w:ind w:firstLine="284"/>
        <w:jc w:val="right"/>
        <w:rPr>
          <w:rFonts w:ascii="Arial" w:hAnsi="Arial" w:cs="Arial"/>
          <w:b/>
          <w:bCs/>
          <w:sz w:val="24"/>
          <w:szCs w:val="24"/>
        </w:rPr>
      </w:pPr>
      <w:r w:rsidRPr="004161C2">
        <w:rPr>
          <w:rFonts w:ascii="Arial" w:hAnsi="Arial" w:cs="Arial"/>
          <w:b/>
          <w:bCs/>
          <w:sz w:val="24"/>
          <w:szCs w:val="24"/>
        </w:rPr>
        <w:t>форма заявления</w:t>
      </w:r>
    </w:p>
    <w:p w:rsidR="00144294" w:rsidRPr="004161C2" w:rsidRDefault="00144294" w:rsidP="008D36C4">
      <w:pPr>
        <w:spacing w:after="0" w:line="240" w:lineRule="auto"/>
        <w:jc w:val="right"/>
        <w:rPr>
          <w:rFonts w:ascii="Arial" w:hAnsi="Arial" w:cs="Arial"/>
          <w:sz w:val="24"/>
          <w:szCs w:val="24"/>
        </w:rPr>
      </w:pPr>
      <w:r w:rsidRPr="004161C2">
        <w:rPr>
          <w:rFonts w:ascii="Arial" w:hAnsi="Arial" w:cs="Arial"/>
          <w:sz w:val="24"/>
          <w:szCs w:val="24"/>
        </w:rPr>
        <w:tab/>
        <w:t>В___________________________________________</w:t>
      </w:r>
    </w:p>
    <w:p w:rsidR="00144294" w:rsidRPr="00810666" w:rsidRDefault="00144294" w:rsidP="008D36C4">
      <w:pPr>
        <w:spacing w:after="0" w:line="240" w:lineRule="auto"/>
        <w:ind w:left="-567"/>
        <w:jc w:val="right"/>
        <w:rPr>
          <w:rFonts w:ascii="Arial" w:hAnsi="Arial" w:cs="Arial"/>
          <w:iCs/>
          <w:sz w:val="20"/>
          <w:szCs w:val="20"/>
        </w:rPr>
      </w:pPr>
      <w:r w:rsidRPr="00810666">
        <w:rPr>
          <w:rFonts w:ascii="Arial" w:hAnsi="Arial" w:cs="Arial"/>
          <w:iCs/>
          <w:sz w:val="20"/>
          <w:szCs w:val="20"/>
        </w:rPr>
        <w:t>(указать наименование Уполномоченного органа)</w:t>
      </w:r>
    </w:p>
    <w:p w:rsidR="00144294" w:rsidRPr="004161C2" w:rsidRDefault="00144294" w:rsidP="008D36C4">
      <w:pPr>
        <w:spacing w:after="0" w:line="240" w:lineRule="auto"/>
        <w:ind w:left="-567"/>
        <w:jc w:val="right"/>
        <w:rPr>
          <w:rFonts w:ascii="Arial" w:hAnsi="Arial" w:cs="Arial"/>
          <w:i/>
          <w:iCs/>
          <w:sz w:val="24"/>
          <w:szCs w:val="24"/>
        </w:rPr>
      </w:pPr>
      <w:r w:rsidRPr="004161C2">
        <w:rPr>
          <w:rFonts w:ascii="Arial" w:hAnsi="Arial" w:cs="Arial"/>
          <w:sz w:val="24"/>
          <w:szCs w:val="24"/>
        </w:rPr>
        <w:t>от __________________________________________</w:t>
      </w:r>
    </w:p>
    <w:p w:rsidR="00144294" w:rsidRPr="00810666" w:rsidRDefault="00144294" w:rsidP="008D36C4">
      <w:pPr>
        <w:pStyle w:val="ConsPlusNonformat"/>
        <w:widowControl/>
        <w:ind w:left="-567"/>
        <w:jc w:val="center"/>
        <w:rPr>
          <w:rFonts w:ascii="Arial" w:hAnsi="Arial" w:cs="Arial"/>
        </w:rPr>
      </w:pPr>
      <w:r w:rsidRPr="004161C2">
        <w:rPr>
          <w:rFonts w:ascii="Arial" w:hAnsi="Arial" w:cs="Arial"/>
          <w:sz w:val="24"/>
          <w:szCs w:val="24"/>
        </w:rPr>
        <w:t xml:space="preserve">                          </w:t>
      </w:r>
      <w:r w:rsidRPr="00810666">
        <w:rPr>
          <w:rFonts w:ascii="Arial" w:hAnsi="Arial" w:cs="Arial"/>
        </w:rPr>
        <w:t xml:space="preserve">(ФИО физического лица)       </w:t>
      </w:r>
    </w:p>
    <w:p w:rsidR="00144294" w:rsidRPr="004161C2" w:rsidRDefault="00144294" w:rsidP="008D36C4">
      <w:pPr>
        <w:pStyle w:val="ConsPlusNonformat"/>
        <w:widowControl/>
        <w:ind w:left="-567"/>
        <w:jc w:val="right"/>
        <w:rPr>
          <w:rFonts w:ascii="Arial" w:hAnsi="Arial" w:cs="Arial"/>
          <w:sz w:val="24"/>
          <w:szCs w:val="24"/>
        </w:rPr>
      </w:pPr>
      <w:r w:rsidRPr="004161C2">
        <w:rPr>
          <w:rFonts w:ascii="Arial" w:hAnsi="Arial" w:cs="Arial"/>
          <w:sz w:val="24"/>
          <w:szCs w:val="24"/>
        </w:rPr>
        <w:t xml:space="preserve">____________________________________________   </w:t>
      </w:r>
    </w:p>
    <w:p w:rsidR="00144294" w:rsidRPr="00810666" w:rsidRDefault="00144294" w:rsidP="008D36C4">
      <w:pPr>
        <w:pStyle w:val="ConsPlusNonformat"/>
        <w:widowControl/>
        <w:ind w:left="-567"/>
        <w:jc w:val="center"/>
        <w:rPr>
          <w:rFonts w:ascii="Arial" w:hAnsi="Arial" w:cs="Arial"/>
        </w:rPr>
      </w:pPr>
      <w:r w:rsidRPr="00810666">
        <w:rPr>
          <w:rFonts w:ascii="Arial" w:hAnsi="Arial" w:cs="Arial"/>
        </w:rPr>
        <w:t xml:space="preserve">                                          (ФИО руководителя организации)</w:t>
      </w:r>
    </w:p>
    <w:p w:rsidR="00144294" w:rsidRPr="004161C2" w:rsidRDefault="00144294" w:rsidP="008D36C4">
      <w:pPr>
        <w:pStyle w:val="ConsPlusNonformat"/>
        <w:widowControl/>
        <w:ind w:left="-567"/>
        <w:jc w:val="right"/>
        <w:rPr>
          <w:rFonts w:ascii="Arial" w:hAnsi="Arial" w:cs="Arial"/>
          <w:sz w:val="24"/>
          <w:szCs w:val="24"/>
        </w:rPr>
      </w:pPr>
      <w:r w:rsidRPr="004161C2">
        <w:rPr>
          <w:rFonts w:ascii="Arial" w:hAnsi="Arial" w:cs="Arial"/>
          <w:sz w:val="24"/>
          <w:szCs w:val="24"/>
        </w:rPr>
        <w:t>____________________________________________</w:t>
      </w:r>
    </w:p>
    <w:p w:rsidR="00144294" w:rsidRPr="00810666" w:rsidRDefault="00144294" w:rsidP="008D36C4">
      <w:pPr>
        <w:pStyle w:val="ConsPlusNonformat"/>
        <w:widowControl/>
        <w:ind w:left="-567"/>
        <w:jc w:val="center"/>
        <w:rPr>
          <w:rFonts w:ascii="Arial" w:hAnsi="Arial" w:cs="Arial"/>
        </w:rPr>
      </w:pPr>
      <w:r w:rsidRPr="00810666">
        <w:rPr>
          <w:rFonts w:ascii="Arial" w:hAnsi="Arial" w:cs="Arial"/>
        </w:rPr>
        <w:t>(адрес)</w:t>
      </w:r>
    </w:p>
    <w:p w:rsidR="00144294" w:rsidRPr="004161C2" w:rsidRDefault="00144294" w:rsidP="008D36C4">
      <w:pPr>
        <w:pStyle w:val="ConsPlusNonformat"/>
        <w:widowControl/>
        <w:ind w:left="-567"/>
        <w:jc w:val="right"/>
        <w:rPr>
          <w:rFonts w:ascii="Arial" w:hAnsi="Arial" w:cs="Arial"/>
          <w:sz w:val="24"/>
          <w:szCs w:val="24"/>
        </w:rPr>
      </w:pPr>
      <w:r w:rsidRPr="004161C2">
        <w:rPr>
          <w:rFonts w:ascii="Arial" w:hAnsi="Arial" w:cs="Arial"/>
          <w:sz w:val="24"/>
          <w:szCs w:val="24"/>
        </w:rPr>
        <w:t>____________________________________________</w:t>
      </w:r>
    </w:p>
    <w:p w:rsidR="00144294" w:rsidRPr="00810666" w:rsidRDefault="00144294" w:rsidP="008D36C4">
      <w:pPr>
        <w:pStyle w:val="ConsPlusNonformat"/>
        <w:widowControl/>
        <w:ind w:left="-567"/>
        <w:jc w:val="center"/>
        <w:rPr>
          <w:rFonts w:ascii="Arial" w:hAnsi="Arial" w:cs="Arial"/>
        </w:rPr>
      </w:pPr>
      <w:r w:rsidRPr="00810666">
        <w:rPr>
          <w:rFonts w:ascii="Arial" w:hAnsi="Arial" w:cs="Arial"/>
        </w:rPr>
        <w:t xml:space="preserve">                  (контактный телефон)</w:t>
      </w:r>
    </w:p>
    <w:p w:rsidR="00144294" w:rsidRPr="004161C2" w:rsidRDefault="00144294" w:rsidP="008D36C4">
      <w:pPr>
        <w:spacing w:after="0" w:line="240" w:lineRule="auto"/>
        <w:ind w:left="-567"/>
        <w:rPr>
          <w:rFonts w:ascii="Arial" w:hAnsi="Arial" w:cs="Arial"/>
          <w:sz w:val="24"/>
          <w:szCs w:val="24"/>
        </w:rPr>
      </w:pPr>
    </w:p>
    <w:p w:rsidR="00144294" w:rsidRPr="004161C2" w:rsidRDefault="00144294" w:rsidP="008D36C4">
      <w:pPr>
        <w:pStyle w:val="ConsPlusNonformat"/>
        <w:ind w:left="-567"/>
        <w:jc w:val="center"/>
        <w:rPr>
          <w:rFonts w:ascii="Arial" w:hAnsi="Arial" w:cs="Arial"/>
          <w:b/>
          <w:bCs/>
          <w:sz w:val="24"/>
          <w:szCs w:val="24"/>
        </w:rPr>
      </w:pPr>
      <w:r w:rsidRPr="004161C2">
        <w:rPr>
          <w:rFonts w:ascii="Arial" w:hAnsi="Arial" w:cs="Arial"/>
          <w:b/>
          <w:bCs/>
          <w:sz w:val="24"/>
          <w:szCs w:val="24"/>
        </w:rPr>
        <w:t>ЗАЯВЛЕНИЕ</w:t>
      </w:r>
    </w:p>
    <w:p w:rsidR="00144294" w:rsidRPr="004161C2" w:rsidRDefault="00144294" w:rsidP="008D36C4">
      <w:pPr>
        <w:pStyle w:val="ConsPlusNonformat"/>
        <w:ind w:left="-567"/>
        <w:jc w:val="center"/>
        <w:rPr>
          <w:rFonts w:ascii="Arial" w:hAnsi="Arial" w:cs="Arial"/>
          <w:b/>
          <w:bCs/>
          <w:color w:val="000000"/>
          <w:spacing w:val="-2"/>
          <w:sz w:val="24"/>
          <w:szCs w:val="24"/>
        </w:rPr>
      </w:pPr>
      <w:r w:rsidRPr="004161C2">
        <w:rPr>
          <w:rFonts w:ascii="Arial" w:hAnsi="Arial" w:cs="Arial"/>
          <w:b/>
          <w:bCs/>
          <w:sz w:val="24"/>
          <w:szCs w:val="24"/>
        </w:rPr>
        <w:t>по</w:t>
      </w:r>
      <w:r w:rsidRPr="004161C2">
        <w:rPr>
          <w:rFonts w:ascii="Arial" w:hAnsi="Arial" w:cs="Arial"/>
          <w:b/>
          <w:bCs/>
          <w:color w:val="000000"/>
          <w:spacing w:val="8"/>
          <w:sz w:val="24"/>
          <w:szCs w:val="24"/>
        </w:rPr>
        <w:t xml:space="preserve"> даче письменных</w:t>
      </w:r>
      <w:r w:rsidRPr="004161C2">
        <w:rPr>
          <w:rStyle w:val="apple-converted-space"/>
          <w:rFonts w:ascii="Arial" w:hAnsi="Arial" w:cs="Arial"/>
          <w:bCs/>
          <w:color w:val="000000"/>
          <w:spacing w:val="8"/>
          <w:sz w:val="24"/>
          <w:szCs w:val="24"/>
        </w:rPr>
        <w:t> </w:t>
      </w:r>
      <w:r w:rsidRPr="004161C2">
        <w:rPr>
          <w:rFonts w:ascii="Arial" w:hAnsi="Arial" w:cs="Arial"/>
          <w:b/>
          <w:bCs/>
          <w:color w:val="000000"/>
          <w:spacing w:val="-2"/>
          <w:sz w:val="24"/>
          <w:szCs w:val="24"/>
        </w:rPr>
        <w:t>разъяснений по вопросам применения</w:t>
      </w:r>
    </w:p>
    <w:p w:rsidR="00144294" w:rsidRPr="004161C2" w:rsidRDefault="00144294" w:rsidP="008D36C4">
      <w:pPr>
        <w:pStyle w:val="ConsPlusNonformat"/>
        <w:ind w:left="-567"/>
        <w:jc w:val="center"/>
        <w:rPr>
          <w:rFonts w:ascii="Arial" w:hAnsi="Arial" w:cs="Arial"/>
          <w:b/>
          <w:bCs/>
          <w:color w:val="000000"/>
          <w:spacing w:val="-2"/>
          <w:sz w:val="24"/>
          <w:szCs w:val="24"/>
        </w:rPr>
      </w:pPr>
      <w:r w:rsidRPr="004161C2">
        <w:rPr>
          <w:rFonts w:ascii="Arial" w:hAnsi="Arial" w:cs="Arial"/>
          <w:b/>
          <w:bCs/>
          <w:color w:val="000000"/>
          <w:spacing w:val="-2"/>
          <w:sz w:val="24"/>
          <w:szCs w:val="24"/>
        </w:rPr>
        <w:t>муниципальных правовых актов о местных налогах и сборах</w:t>
      </w:r>
    </w:p>
    <w:p w:rsidR="00144294" w:rsidRPr="004161C2" w:rsidRDefault="00144294" w:rsidP="008D36C4">
      <w:pPr>
        <w:pStyle w:val="ConsPlusNonformat"/>
        <w:ind w:left="-567"/>
        <w:jc w:val="center"/>
        <w:rPr>
          <w:rFonts w:ascii="Arial" w:hAnsi="Arial" w:cs="Arial"/>
          <w:sz w:val="24"/>
          <w:szCs w:val="24"/>
        </w:rPr>
      </w:pPr>
    </w:p>
    <w:p w:rsidR="00144294" w:rsidRPr="004161C2" w:rsidRDefault="00144294" w:rsidP="008D36C4">
      <w:pPr>
        <w:pStyle w:val="ConsPlusNonformat"/>
        <w:rPr>
          <w:rFonts w:ascii="Arial" w:hAnsi="Arial" w:cs="Arial"/>
          <w:sz w:val="24"/>
          <w:szCs w:val="24"/>
        </w:rPr>
      </w:pPr>
      <w:r w:rsidRPr="004161C2">
        <w:rPr>
          <w:rFonts w:ascii="Arial" w:hAnsi="Arial" w:cs="Arial"/>
          <w:sz w:val="24"/>
          <w:szCs w:val="24"/>
        </w:rPr>
        <w:tab/>
        <w:t xml:space="preserve">Прошу дать разъяснение по   </w:t>
      </w:r>
      <w:r w:rsidR="00810666">
        <w:rPr>
          <w:rFonts w:ascii="Arial" w:hAnsi="Arial" w:cs="Arial"/>
          <w:sz w:val="24"/>
          <w:szCs w:val="24"/>
        </w:rPr>
        <w:t>вопросу________________________</w:t>
      </w:r>
      <w:r w:rsidRPr="004161C2">
        <w:rPr>
          <w:rFonts w:ascii="Arial" w:hAnsi="Arial" w:cs="Arial"/>
          <w:sz w:val="24"/>
          <w:szCs w:val="24"/>
        </w:rPr>
        <w:t>________</w:t>
      </w:r>
    </w:p>
    <w:p w:rsidR="00144294" w:rsidRPr="004161C2" w:rsidRDefault="00144294" w:rsidP="008D36C4">
      <w:pPr>
        <w:pStyle w:val="ConsPlusNonformat"/>
        <w:rPr>
          <w:rFonts w:ascii="Arial" w:hAnsi="Arial" w:cs="Arial"/>
          <w:sz w:val="24"/>
          <w:szCs w:val="24"/>
        </w:rPr>
      </w:pPr>
    </w:p>
    <w:p w:rsidR="00144294" w:rsidRPr="004161C2" w:rsidRDefault="00144294" w:rsidP="008D36C4">
      <w:pPr>
        <w:pStyle w:val="ConsPlusNonformat"/>
        <w:ind w:left="-567" w:firstLine="567"/>
        <w:rPr>
          <w:rFonts w:ascii="Arial" w:hAnsi="Arial" w:cs="Arial"/>
          <w:sz w:val="24"/>
          <w:szCs w:val="24"/>
        </w:rPr>
      </w:pPr>
      <w:r w:rsidRPr="004161C2">
        <w:rPr>
          <w:rFonts w:ascii="Arial" w:hAnsi="Arial" w:cs="Arial"/>
          <w:sz w:val="24"/>
          <w:szCs w:val="24"/>
        </w:rPr>
        <w:t>_____________________________________________________________________</w:t>
      </w:r>
    </w:p>
    <w:p w:rsidR="00144294" w:rsidRPr="004161C2" w:rsidRDefault="00144294" w:rsidP="008D36C4">
      <w:pPr>
        <w:pStyle w:val="ConsPlusNonformat"/>
        <w:rPr>
          <w:rFonts w:ascii="Arial" w:hAnsi="Arial" w:cs="Arial"/>
          <w:sz w:val="24"/>
          <w:szCs w:val="24"/>
        </w:rPr>
      </w:pPr>
    </w:p>
    <w:p w:rsidR="00144294" w:rsidRPr="004161C2" w:rsidRDefault="00144294" w:rsidP="008D36C4">
      <w:pPr>
        <w:pStyle w:val="ConsPlusNonformat"/>
        <w:ind w:left="-567" w:firstLine="567"/>
        <w:rPr>
          <w:rFonts w:ascii="Arial" w:hAnsi="Arial" w:cs="Arial"/>
          <w:sz w:val="24"/>
          <w:szCs w:val="24"/>
        </w:rPr>
      </w:pPr>
      <w:r w:rsidRPr="004161C2">
        <w:rPr>
          <w:rFonts w:ascii="Arial" w:hAnsi="Arial" w:cs="Arial"/>
          <w:sz w:val="24"/>
          <w:szCs w:val="24"/>
        </w:rPr>
        <w:t>______________________________________________________________________</w:t>
      </w:r>
    </w:p>
    <w:p w:rsidR="00144294" w:rsidRPr="004161C2" w:rsidRDefault="00144294" w:rsidP="008D36C4">
      <w:pPr>
        <w:pStyle w:val="ConsPlusNonformat"/>
        <w:ind w:left="-567" w:firstLine="567"/>
        <w:rPr>
          <w:rFonts w:ascii="Arial" w:hAnsi="Arial" w:cs="Arial"/>
          <w:sz w:val="24"/>
          <w:szCs w:val="24"/>
        </w:rPr>
      </w:pPr>
    </w:p>
    <w:p w:rsidR="00144294" w:rsidRPr="004161C2" w:rsidRDefault="00810666" w:rsidP="008D36C4">
      <w:pPr>
        <w:pStyle w:val="ConsPlusNonformat"/>
        <w:ind w:left="-567" w:firstLine="567"/>
        <w:rPr>
          <w:rFonts w:ascii="Arial" w:hAnsi="Arial" w:cs="Arial"/>
          <w:sz w:val="24"/>
          <w:szCs w:val="24"/>
        </w:rPr>
      </w:pPr>
      <w:r>
        <w:rPr>
          <w:rFonts w:ascii="Arial" w:hAnsi="Arial" w:cs="Arial"/>
          <w:sz w:val="24"/>
          <w:szCs w:val="24"/>
        </w:rPr>
        <w:t>_________________________</w:t>
      </w:r>
      <w:r w:rsidR="00144294" w:rsidRPr="004161C2">
        <w:rPr>
          <w:rFonts w:ascii="Arial" w:hAnsi="Arial" w:cs="Arial"/>
          <w:sz w:val="24"/>
          <w:szCs w:val="24"/>
        </w:rPr>
        <w:t>_____________________________________________</w:t>
      </w:r>
    </w:p>
    <w:p w:rsidR="00144294" w:rsidRPr="004161C2" w:rsidRDefault="00144294" w:rsidP="008D36C4">
      <w:pPr>
        <w:pStyle w:val="ConsPlusNonformat"/>
        <w:ind w:left="-567" w:firstLine="567"/>
        <w:rPr>
          <w:rFonts w:ascii="Arial" w:hAnsi="Arial" w:cs="Arial"/>
          <w:sz w:val="24"/>
          <w:szCs w:val="24"/>
        </w:rPr>
      </w:pPr>
    </w:p>
    <w:p w:rsidR="00144294" w:rsidRPr="004161C2" w:rsidRDefault="00144294" w:rsidP="008D36C4">
      <w:pPr>
        <w:pStyle w:val="ConsPlusNonformat"/>
        <w:ind w:left="-567" w:firstLine="567"/>
        <w:rPr>
          <w:rFonts w:ascii="Arial" w:hAnsi="Arial" w:cs="Arial"/>
          <w:sz w:val="24"/>
          <w:szCs w:val="24"/>
        </w:rPr>
      </w:pPr>
      <w:r w:rsidRPr="004161C2">
        <w:rPr>
          <w:rFonts w:ascii="Arial" w:hAnsi="Arial" w:cs="Arial"/>
          <w:sz w:val="24"/>
          <w:szCs w:val="24"/>
        </w:rPr>
        <w:t>_____________________________________________________________________</w:t>
      </w:r>
    </w:p>
    <w:p w:rsidR="00144294" w:rsidRPr="004161C2" w:rsidRDefault="00144294" w:rsidP="008D36C4">
      <w:pPr>
        <w:pStyle w:val="ConsPlusNonformat"/>
        <w:ind w:left="-567" w:firstLine="567"/>
        <w:rPr>
          <w:rFonts w:ascii="Arial" w:hAnsi="Arial" w:cs="Arial"/>
          <w:sz w:val="24"/>
          <w:szCs w:val="24"/>
        </w:rPr>
      </w:pPr>
    </w:p>
    <w:p w:rsidR="00144294" w:rsidRPr="004161C2" w:rsidRDefault="00810666" w:rsidP="008D36C4">
      <w:pPr>
        <w:pStyle w:val="ConsPlusNonformat"/>
        <w:ind w:left="-567" w:firstLine="567"/>
        <w:rPr>
          <w:rFonts w:ascii="Arial" w:hAnsi="Arial" w:cs="Arial"/>
          <w:sz w:val="24"/>
          <w:szCs w:val="24"/>
        </w:rPr>
      </w:pPr>
      <w:r>
        <w:rPr>
          <w:rFonts w:ascii="Arial" w:hAnsi="Arial" w:cs="Arial"/>
          <w:sz w:val="24"/>
          <w:szCs w:val="24"/>
        </w:rPr>
        <w:t>___________________________</w:t>
      </w:r>
      <w:r w:rsidR="00144294" w:rsidRPr="004161C2">
        <w:rPr>
          <w:rFonts w:ascii="Arial" w:hAnsi="Arial" w:cs="Arial"/>
          <w:sz w:val="24"/>
          <w:szCs w:val="24"/>
        </w:rPr>
        <w:t>___________________________________________</w:t>
      </w:r>
    </w:p>
    <w:p w:rsidR="00144294" w:rsidRPr="004161C2" w:rsidRDefault="00144294" w:rsidP="008D36C4">
      <w:pPr>
        <w:pStyle w:val="ConsPlusNonformat"/>
        <w:ind w:left="-567" w:firstLine="567"/>
        <w:rPr>
          <w:rFonts w:ascii="Arial" w:hAnsi="Arial" w:cs="Arial"/>
          <w:sz w:val="24"/>
          <w:szCs w:val="24"/>
        </w:rPr>
      </w:pPr>
    </w:p>
    <w:p w:rsidR="00144294" w:rsidRPr="004161C2" w:rsidRDefault="00144294" w:rsidP="008D36C4">
      <w:pPr>
        <w:pStyle w:val="ConsPlusNonformat"/>
        <w:ind w:firstLine="567"/>
        <w:rPr>
          <w:rFonts w:ascii="Arial" w:hAnsi="Arial" w:cs="Arial"/>
          <w:sz w:val="24"/>
          <w:szCs w:val="24"/>
        </w:rPr>
      </w:pPr>
    </w:p>
    <w:p w:rsidR="00144294" w:rsidRPr="004161C2" w:rsidRDefault="00144294" w:rsidP="008D36C4">
      <w:pPr>
        <w:pStyle w:val="ConsPlusNonformat"/>
        <w:ind w:left="-567" w:firstLine="567"/>
        <w:rPr>
          <w:rFonts w:ascii="Arial" w:hAnsi="Arial" w:cs="Arial"/>
          <w:sz w:val="24"/>
          <w:szCs w:val="24"/>
        </w:rPr>
      </w:pPr>
    </w:p>
    <w:p w:rsidR="00144294" w:rsidRPr="004161C2" w:rsidRDefault="00144294" w:rsidP="008D36C4">
      <w:pPr>
        <w:pStyle w:val="ConsPlusNonformat"/>
        <w:ind w:left="-567" w:firstLine="567"/>
        <w:rPr>
          <w:rFonts w:ascii="Arial" w:hAnsi="Arial" w:cs="Arial"/>
          <w:sz w:val="24"/>
          <w:szCs w:val="24"/>
        </w:rPr>
      </w:pPr>
      <w:r w:rsidRPr="004161C2">
        <w:rPr>
          <w:rFonts w:ascii="Arial" w:hAnsi="Arial" w:cs="Arial"/>
          <w:sz w:val="24"/>
          <w:szCs w:val="24"/>
        </w:rPr>
        <w:t>З</w:t>
      </w:r>
      <w:r w:rsidR="00810666">
        <w:rPr>
          <w:rFonts w:ascii="Arial" w:hAnsi="Arial" w:cs="Arial"/>
          <w:sz w:val="24"/>
          <w:szCs w:val="24"/>
        </w:rPr>
        <w:t>аявитель: __________________</w:t>
      </w:r>
      <w:r w:rsidRPr="004161C2">
        <w:rPr>
          <w:rFonts w:ascii="Arial" w:hAnsi="Arial" w:cs="Arial"/>
          <w:sz w:val="24"/>
          <w:szCs w:val="24"/>
        </w:rPr>
        <w:t xml:space="preserve">_______________  </w:t>
      </w:r>
      <w:r w:rsidR="00810666">
        <w:rPr>
          <w:rFonts w:ascii="Arial" w:hAnsi="Arial" w:cs="Arial"/>
          <w:sz w:val="24"/>
          <w:szCs w:val="24"/>
        </w:rPr>
        <w:t xml:space="preserve">           </w:t>
      </w:r>
      <w:r w:rsidRPr="004161C2">
        <w:rPr>
          <w:rFonts w:ascii="Arial" w:hAnsi="Arial" w:cs="Arial"/>
          <w:sz w:val="24"/>
          <w:szCs w:val="24"/>
        </w:rPr>
        <w:t xml:space="preserve"> </w:t>
      </w:r>
      <w:r w:rsidR="00810666" w:rsidRPr="004161C2">
        <w:rPr>
          <w:rFonts w:ascii="Arial" w:hAnsi="Arial" w:cs="Arial"/>
          <w:sz w:val="24"/>
          <w:szCs w:val="24"/>
        </w:rPr>
        <w:t>___________________</w:t>
      </w:r>
    </w:p>
    <w:p w:rsidR="00810666" w:rsidRDefault="00810666" w:rsidP="008D36C4">
      <w:pPr>
        <w:pStyle w:val="ConsPlusNonformat"/>
        <w:rPr>
          <w:rFonts w:ascii="Arial" w:hAnsi="Arial" w:cs="Arial"/>
        </w:rPr>
      </w:pPr>
      <w:r>
        <w:rPr>
          <w:rFonts w:ascii="Arial" w:hAnsi="Arial" w:cs="Arial"/>
          <w:sz w:val="24"/>
          <w:szCs w:val="24"/>
        </w:rPr>
        <w:t xml:space="preserve">                </w:t>
      </w:r>
      <w:proofErr w:type="gramStart"/>
      <w:r w:rsidR="00144294" w:rsidRPr="00810666">
        <w:rPr>
          <w:rFonts w:ascii="Arial" w:hAnsi="Arial" w:cs="Arial"/>
        </w:rPr>
        <w:t>(Ф.И.О., должность представителя</w:t>
      </w:r>
      <w:r w:rsidR="00144294" w:rsidRPr="004161C2">
        <w:rPr>
          <w:rFonts w:ascii="Arial" w:hAnsi="Arial" w:cs="Arial"/>
          <w:sz w:val="24"/>
          <w:szCs w:val="24"/>
        </w:rPr>
        <w:t xml:space="preserve"> </w:t>
      </w:r>
      <w:r w:rsidRPr="00810666">
        <w:rPr>
          <w:rFonts w:ascii="Arial" w:hAnsi="Arial" w:cs="Arial"/>
        </w:rPr>
        <w:t>юридического лица;</w:t>
      </w:r>
      <w:r>
        <w:rPr>
          <w:rFonts w:ascii="Arial" w:hAnsi="Arial" w:cs="Arial"/>
        </w:rPr>
        <w:t xml:space="preserve">                    </w:t>
      </w:r>
      <w:r w:rsidRPr="00810666">
        <w:rPr>
          <w:rFonts w:ascii="Arial" w:hAnsi="Arial" w:cs="Arial"/>
        </w:rPr>
        <w:t>(подпись)</w:t>
      </w:r>
      <w:proofErr w:type="gramEnd"/>
    </w:p>
    <w:p w:rsidR="00144294" w:rsidRPr="004161C2" w:rsidRDefault="00810666" w:rsidP="008D36C4">
      <w:pPr>
        <w:pStyle w:val="ConsPlusNonformat"/>
        <w:rPr>
          <w:rFonts w:ascii="Arial" w:hAnsi="Arial" w:cs="Arial"/>
          <w:sz w:val="24"/>
          <w:szCs w:val="24"/>
        </w:rPr>
      </w:pPr>
      <w:r>
        <w:rPr>
          <w:rFonts w:ascii="Arial" w:hAnsi="Arial" w:cs="Arial"/>
        </w:rPr>
        <w:t xml:space="preserve">                                        </w:t>
      </w:r>
      <w:r w:rsidRPr="00810666">
        <w:rPr>
          <w:rFonts w:ascii="Arial" w:hAnsi="Arial" w:cs="Arial"/>
        </w:rPr>
        <w:t xml:space="preserve"> </w:t>
      </w:r>
      <w:proofErr w:type="gramStart"/>
      <w:r w:rsidRPr="00810666">
        <w:rPr>
          <w:rFonts w:ascii="Arial" w:hAnsi="Arial" w:cs="Arial"/>
        </w:rPr>
        <w:t>Ф.И.О. гражданина)</w:t>
      </w:r>
      <w:r>
        <w:rPr>
          <w:rFonts w:ascii="Arial" w:hAnsi="Arial" w:cs="Arial"/>
        </w:rPr>
        <w:t xml:space="preserve">  </w:t>
      </w:r>
      <w:proofErr w:type="gramEnd"/>
    </w:p>
    <w:p w:rsidR="00144294" w:rsidRPr="00810666" w:rsidRDefault="00144294" w:rsidP="008D36C4">
      <w:pPr>
        <w:pStyle w:val="ConsPlusNonformat"/>
        <w:ind w:left="-567" w:firstLine="567"/>
        <w:rPr>
          <w:rFonts w:ascii="Arial" w:hAnsi="Arial" w:cs="Arial"/>
        </w:rPr>
      </w:pPr>
    </w:p>
    <w:p w:rsidR="00144294" w:rsidRPr="004161C2" w:rsidRDefault="00144294" w:rsidP="008D36C4">
      <w:pPr>
        <w:pStyle w:val="ConsPlusNonformat"/>
        <w:ind w:left="-567" w:firstLine="567"/>
        <w:rPr>
          <w:rFonts w:ascii="Arial" w:hAnsi="Arial" w:cs="Arial"/>
          <w:sz w:val="24"/>
          <w:szCs w:val="24"/>
        </w:rPr>
      </w:pPr>
    </w:p>
    <w:p w:rsidR="00144294" w:rsidRPr="004161C2" w:rsidRDefault="00144294" w:rsidP="008D36C4">
      <w:pPr>
        <w:pStyle w:val="ConsPlusNonformat"/>
        <w:ind w:left="-567" w:firstLine="567"/>
        <w:rPr>
          <w:rFonts w:ascii="Arial" w:hAnsi="Arial" w:cs="Arial"/>
          <w:sz w:val="24"/>
          <w:szCs w:val="24"/>
        </w:rPr>
      </w:pPr>
    </w:p>
    <w:p w:rsidR="00144294" w:rsidRPr="004161C2" w:rsidRDefault="00144294" w:rsidP="008D36C4">
      <w:pPr>
        <w:pStyle w:val="ConsPlusNonformat"/>
        <w:ind w:left="-567" w:firstLine="567"/>
        <w:rPr>
          <w:rFonts w:ascii="Arial" w:hAnsi="Arial" w:cs="Arial"/>
          <w:sz w:val="24"/>
          <w:szCs w:val="24"/>
        </w:rPr>
      </w:pPr>
      <w:r w:rsidRPr="004161C2">
        <w:rPr>
          <w:rFonts w:ascii="Arial" w:hAnsi="Arial" w:cs="Arial"/>
          <w:sz w:val="24"/>
          <w:szCs w:val="24"/>
        </w:rPr>
        <w:t xml:space="preserve">"__"__________ 20____ г.                                М.П.                                               </w:t>
      </w:r>
    </w:p>
    <w:p w:rsidR="00144294" w:rsidRPr="004161C2" w:rsidRDefault="00144294" w:rsidP="008D36C4">
      <w:pPr>
        <w:pStyle w:val="ConsPlusNonformat"/>
        <w:ind w:left="-567"/>
        <w:rPr>
          <w:rFonts w:ascii="Arial" w:hAnsi="Arial" w:cs="Arial"/>
          <w:sz w:val="24"/>
          <w:szCs w:val="24"/>
        </w:rPr>
      </w:pPr>
      <w:r w:rsidRPr="004161C2">
        <w:rPr>
          <w:rFonts w:ascii="Arial" w:hAnsi="Arial" w:cs="Arial"/>
          <w:sz w:val="24"/>
          <w:szCs w:val="24"/>
        </w:rPr>
        <w:tab/>
        <w:t xml:space="preserve">                                                   </w:t>
      </w:r>
    </w:p>
    <w:p w:rsidR="00810666" w:rsidRDefault="00810666">
      <w:pPr>
        <w:spacing w:after="0" w:line="240" w:lineRule="auto"/>
        <w:rPr>
          <w:rFonts w:ascii="Arial" w:hAnsi="Arial" w:cs="Arial"/>
          <w:sz w:val="24"/>
          <w:szCs w:val="24"/>
        </w:rPr>
      </w:pPr>
      <w:r>
        <w:rPr>
          <w:rFonts w:ascii="Arial" w:hAnsi="Arial" w:cs="Arial"/>
          <w:sz w:val="24"/>
          <w:szCs w:val="24"/>
        </w:rPr>
        <w:br w:type="page"/>
      </w:r>
    </w:p>
    <w:p w:rsidR="00144294" w:rsidRPr="004161C2" w:rsidRDefault="00144294" w:rsidP="008D36C4">
      <w:pPr>
        <w:pStyle w:val="ConsPlusNonformat"/>
        <w:ind w:left="-567"/>
        <w:jc w:val="right"/>
        <w:rPr>
          <w:rFonts w:ascii="Arial" w:hAnsi="Arial" w:cs="Arial"/>
          <w:sz w:val="24"/>
          <w:szCs w:val="24"/>
        </w:rPr>
      </w:pPr>
      <w:r w:rsidRPr="004161C2">
        <w:rPr>
          <w:rFonts w:ascii="Arial" w:hAnsi="Arial" w:cs="Arial"/>
          <w:sz w:val="24"/>
          <w:szCs w:val="24"/>
        </w:rPr>
        <w:lastRenderedPageBreak/>
        <w:t>Приложение 2</w:t>
      </w:r>
    </w:p>
    <w:p w:rsidR="00144294" w:rsidRPr="004161C2" w:rsidRDefault="00144294" w:rsidP="008D36C4">
      <w:pPr>
        <w:spacing w:after="0" w:line="240" w:lineRule="auto"/>
        <w:ind w:left="-567"/>
        <w:jc w:val="right"/>
        <w:rPr>
          <w:rFonts w:ascii="Arial" w:hAnsi="Arial" w:cs="Arial"/>
          <w:sz w:val="24"/>
          <w:szCs w:val="24"/>
        </w:rPr>
      </w:pPr>
      <w:r w:rsidRPr="004161C2">
        <w:rPr>
          <w:rFonts w:ascii="Arial" w:hAnsi="Arial" w:cs="Arial"/>
          <w:sz w:val="24"/>
          <w:szCs w:val="24"/>
        </w:rPr>
        <w:t xml:space="preserve">к </w:t>
      </w:r>
      <w:r w:rsidR="00810666">
        <w:rPr>
          <w:rFonts w:ascii="Arial" w:hAnsi="Arial" w:cs="Arial"/>
          <w:sz w:val="24"/>
          <w:szCs w:val="24"/>
        </w:rPr>
        <w:t>а</w:t>
      </w:r>
      <w:r w:rsidRPr="004161C2">
        <w:rPr>
          <w:rFonts w:ascii="Arial" w:hAnsi="Arial" w:cs="Arial"/>
          <w:sz w:val="24"/>
          <w:szCs w:val="24"/>
        </w:rPr>
        <w:t>дминистративному регламенту</w:t>
      </w:r>
    </w:p>
    <w:p w:rsidR="00144294" w:rsidRPr="004161C2" w:rsidRDefault="00144294" w:rsidP="008D36C4">
      <w:pPr>
        <w:tabs>
          <w:tab w:val="left" w:pos="5925"/>
        </w:tabs>
        <w:spacing w:after="0" w:line="240" w:lineRule="auto"/>
        <w:ind w:left="-567"/>
        <w:rPr>
          <w:rFonts w:ascii="Arial" w:hAnsi="Arial" w:cs="Arial"/>
          <w:b/>
          <w:bCs/>
          <w:sz w:val="24"/>
          <w:szCs w:val="24"/>
        </w:rPr>
      </w:pPr>
      <w:r w:rsidRPr="004161C2">
        <w:rPr>
          <w:rFonts w:ascii="Arial" w:hAnsi="Arial" w:cs="Arial"/>
          <w:b/>
          <w:bCs/>
          <w:sz w:val="24"/>
          <w:szCs w:val="24"/>
        </w:rPr>
        <w:tab/>
      </w:r>
    </w:p>
    <w:p w:rsidR="00144294" w:rsidRPr="004161C2" w:rsidRDefault="00144294" w:rsidP="008D36C4">
      <w:pPr>
        <w:pStyle w:val="ConsPlusTitle"/>
        <w:jc w:val="center"/>
        <w:rPr>
          <w:sz w:val="24"/>
          <w:szCs w:val="24"/>
        </w:rPr>
      </w:pPr>
    </w:p>
    <w:p w:rsidR="00144294" w:rsidRPr="004161C2" w:rsidRDefault="00144294" w:rsidP="008D36C4">
      <w:pPr>
        <w:pStyle w:val="ConsPlusTitle"/>
        <w:jc w:val="center"/>
        <w:rPr>
          <w:sz w:val="24"/>
          <w:szCs w:val="24"/>
        </w:rPr>
      </w:pPr>
      <w:r w:rsidRPr="004161C2">
        <w:rPr>
          <w:sz w:val="24"/>
          <w:szCs w:val="24"/>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144294" w:rsidRPr="004161C2" w:rsidRDefault="00144294" w:rsidP="008D36C4">
      <w:pPr>
        <w:spacing w:after="0" w:line="240" w:lineRule="auto"/>
        <w:ind w:left="-567"/>
        <w:jc w:val="center"/>
        <w:rPr>
          <w:rFonts w:ascii="Arial" w:hAnsi="Arial" w:cs="Arial"/>
          <w:b/>
          <w:bCs/>
          <w:sz w:val="24"/>
          <w:szCs w:val="24"/>
        </w:rPr>
      </w:pPr>
    </w:p>
    <w:p w:rsidR="00144294" w:rsidRPr="004161C2" w:rsidRDefault="00144294" w:rsidP="008D36C4">
      <w:pPr>
        <w:spacing w:after="0" w:line="240" w:lineRule="auto"/>
        <w:ind w:left="-567"/>
        <w:jc w:val="center"/>
        <w:rPr>
          <w:rFonts w:ascii="Arial" w:hAnsi="Arial" w:cs="Arial"/>
          <w:i/>
          <w:iCs/>
          <w:sz w:val="24"/>
          <w:szCs w:val="24"/>
        </w:rPr>
      </w:pPr>
    </w:p>
    <w:p w:rsidR="00144294" w:rsidRPr="004161C2" w:rsidRDefault="00144294" w:rsidP="008D36C4">
      <w:pPr>
        <w:spacing w:after="0" w:line="240" w:lineRule="auto"/>
        <w:ind w:left="-567"/>
        <w:jc w:val="center"/>
        <w:rPr>
          <w:rFonts w:ascii="Arial" w:hAnsi="Arial" w:cs="Arial"/>
          <w:i/>
          <w:iCs/>
          <w:sz w:val="24"/>
          <w:szCs w:val="24"/>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144294" w:rsidRPr="004161C2" w:rsidTr="00BE03EB">
        <w:tc>
          <w:tcPr>
            <w:tcW w:w="7938" w:type="dxa"/>
            <w:tcMar>
              <w:left w:w="78" w:type="dxa"/>
            </w:tcMar>
          </w:tcPr>
          <w:p w:rsidR="00144294" w:rsidRPr="004161C2" w:rsidRDefault="00144294" w:rsidP="008D36C4">
            <w:pPr>
              <w:spacing w:after="0" w:line="240" w:lineRule="auto"/>
              <w:ind w:left="-567"/>
              <w:jc w:val="center"/>
              <w:rPr>
                <w:rFonts w:ascii="Arial" w:hAnsi="Arial" w:cs="Arial"/>
                <w:sz w:val="24"/>
                <w:szCs w:val="24"/>
              </w:rPr>
            </w:pPr>
          </w:p>
          <w:p w:rsidR="00144294" w:rsidRPr="004161C2" w:rsidRDefault="00144294" w:rsidP="00810666">
            <w:pPr>
              <w:spacing w:after="0" w:line="240" w:lineRule="auto"/>
              <w:ind w:hanging="2"/>
              <w:jc w:val="both"/>
              <w:rPr>
                <w:rFonts w:ascii="Arial" w:hAnsi="Arial" w:cs="Arial"/>
                <w:sz w:val="24"/>
                <w:szCs w:val="24"/>
              </w:rPr>
            </w:pPr>
            <w:r w:rsidRPr="004161C2">
              <w:rPr>
                <w:rFonts w:ascii="Arial" w:hAnsi="Arial" w:cs="Arial"/>
                <w:sz w:val="24"/>
                <w:szCs w:val="24"/>
              </w:rPr>
              <w:t>прием и регистрация заявления и приложенных к нему документов</w:t>
            </w:r>
          </w:p>
          <w:p w:rsidR="00144294" w:rsidRPr="004161C2" w:rsidRDefault="00144294" w:rsidP="008D36C4">
            <w:pPr>
              <w:widowControl w:val="0"/>
              <w:spacing w:after="0" w:line="240" w:lineRule="auto"/>
              <w:ind w:left="-567"/>
              <w:jc w:val="center"/>
              <w:rPr>
                <w:rFonts w:ascii="Arial" w:hAnsi="Arial" w:cs="Arial"/>
                <w:sz w:val="24"/>
                <w:szCs w:val="24"/>
              </w:rPr>
            </w:pPr>
          </w:p>
        </w:tc>
      </w:tr>
    </w:tbl>
    <w:p w:rsidR="00144294" w:rsidRPr="004161C2" w:rsidRDefault="00810666" w:rsidP="008D36C4">
      <w:pPr>
        <w:spacing w:after="0" w:line="240" w:lineRule="auto"/>
        <w:ind w:left="-567"/>
        <w:jc w:val="center"/>
        <w:rPr>
          <w:rFonts w:ascii="Arial" w:hAnsi="Arial" w:cs="Arial"/>
          <w:i/>
          <w:iCs/>
          <w:sz w:val="24"/>
          <w:szCs w:val="24"/>
        </w:rPr>
      </w:pPr>
      <w:r w:rsidRPr="004161C2">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46" type="#_x0000_t67" style="position:absolute;left:0;text-align:left;margin-left:186.15pt;margin-top:9.25pt;width:7.15pt;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144294" w:rsidRPr="004161C2" w:rsidRDefault="00144294" w:rsidP="008D36C4">
      <w:pPr>
        <w:spacing w:after="0" w:line="240" w:lineRule="auto"/>
        <w:ind w:left="-567"/>
        <w:jc w:val="center"/>
        <w:rPr>
          <w:rFonts w:ascii="Arial" w:hAnsi="Arial" w:cs="Arial"/>
          <w:i/>
          <w:iCs/>
          <w:sz w:val="24"/>
          <w:szCs w:val="24"/>
        </w:rPr>
      </w:pPr>
    </w:p>
    <w:p w:rsidR="00144294" w:rsidRPr="004161C2" w:rsidRDefault="00144294" w:rsidP="008D36C4">
      <w:pPr>
        <w:spacing w:after="0" w:line="240" w:lineRule="auto"/>
        <w:ind w:left="-567"/>
        <w:jc w:val="center"/>
        <w:rPr>
          <w:rFonts w:ascii="Arial" w:hAnsi="Arial" w:cs="Arial"/>
          <w:i/>
          <w:iCs/>
          <w:sz w:val="24"/>
          <w:szCs w:val="24"/>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144294" w:rsidRPr="004161C2" w:rsidTr="00BE03EB">
        <w:tc>
          <w:tcPr>
            <w:tcW w:w="7938" w:type="dxa"/>
            <w:tcMar>
              <w:left w:w="78" w:type="dxa"/>
            </w:tcMar>
          </w:tcPr>
          <w:p w:rsidR="00144294" w:rsidRPr="004161C2" w:rsidRDefault="00144294" w:rsidP="008D36C4">
            <w:pPr>
              <w:spacing w:after="0" w:line="240" w:lineRule="auto"/>
              <w:ind w:left="-567"/>
              <w:jc w:val="center"/>
              <w:rPr>
                <w:rFonts w:ascii="Arial" w:hAnsi="Arial" w:cs="Arial"/>
                <w:sz w:val="24"/>
                <w:szCs w:val="24"/>
              </w:rPr>
            </w:pPr>
          </w:p>
          <w:p w:rsidR="00144294" w:rsidRPr="004161C2" w:rsidRDefault="00144294" w:rsidP="008D36C4">
            <w:pPr>
              <w:pStyle w:val="11"/>
              <w:shd w:val="clear" w:color="auto" w:fill="auto"/>
              <w:tabs>
                <w:tab w:val="left" w:pos="863"/>
              </w:tabs>
              <w:spacing w:after="0" w:line="240" w:lineRule="auto"/>
              <w:ind w:right="20"/>
              <w:jc w:val="center"/>
              <w:rPr>
                <w:rFonts w:ascii="Arial" w:hAnsi="Arial" w:cs="Arial"/>
                <w:sz w:val="24"/>
                <w:szCs w:val="24"/>
              </w:rPr>
            </w:pPr>
            <w:r w:rsidRPr="004161C2">
              <w:rPr>
                <w:rFonts w:ascii="Arial" w:hAnsi="Arial" w:cs="Arial"/>
                <w:sz w:val="24"/>
                <w:szCs w:val="24"/>
              </w:rPr>
              <w:t xml:space="preserve">рассмотрение заявления и документов, принятие решения </w:t>
            </w:r>
          </w:p>
          <w:p w:rsidR="00144294" w:rsidRPr="004161C2" w:rsidRDefault="00144294" w:rsidP="008D36C4">
            <w:pPr>
              <w:pStyle w:val="11"/>
              <w:shd w:val="clear" w:color="auto" w:fill="auto"/>
              <w:tabs>
                <w:tab w:val="left" w:pos="863"/>
              </w:tabs>
              <w:spacing w:after="0" w:line="240" w:lineRule="auto"/>
              <w:ind w:right="20"/>
              <w:jc w:val="center"/>
              <w:rPr>
                <w:rFonts w:ascii="Arial" w:hAnsi="Arial" w:cs="Arial"/>
                <w:sz w:val="24"/>
                <w:szCs w:val="24"/>
              </w:rPr>
            </w:pPr>
            <w:r w:rsidRPr="004161C2">
              <w:rPr>
                <w:rFonts w:ascii="Arial" w:hAnsi="Arial" w:cs="Arial"/>
                <w:sz w:val="24"/>
                <w:szCs w:val="24"/>
              </w:rPr>
              <w:t>о даче письменных разъяснений по вопросам применения муниципальных правовых актов о налогах и сборах</w:t>
            </w:r>
          </w:p>
          <w:p w:rsidR="00144294" w:rsidRPr="004161C2" w:rsidRDefault="00144294" w:rsidP="008D36C4">
            <w:pPr>
              <w:pStyle w:val="11"/>
              <w:shd w:val="clear" w:color="auto" w:fill="auto"/>
              <w:tabs>
                <w:tab w:val="left" w:pos="863"/>
              </w:tabs>
              <w:spacing w:after="0" w:line="240" w:lineRule="auto"/>
              <w:ind w:right="20"/>
              <w:jc w:val="center"/>
              <w:rPr>
                <w:rFonts w:ascii="Arial" w:hAnsi="Arial" w:cs="Arial"/>
                <w:sz w:val="24"/>
                <w:szCs w:val="24"/>
              </w:rPr>
            </w:pPr>
          </w:p>
        </w:tc>
      </w:tr>
    </w:tbl>
    <w:p w:rsidR="00144294" w:rsidRPr="004161C2" w:rsidRDefault="00810666" w:rsidP="008D36C4">
      <w:pPr>
        <w:spacing w:after="0" w:line="240" w:lineRule="auto"/>
        <w:ind w:left="-567"/>
        <w:jc w:val="center"/>
        <w:rPr>
          <w:rFonts w:ascii="Arial" w:hAnsi="Arial" w:cs="Arial"/>
          <w:i/>
          <w:iCs/>
          <w:sz w:val="24"/>
          <w:szCs w:val="24"/>
        </w:rPr>
      </w:pPr>
      <w:r w:rsidRPr="004161C2">
        <w:rPr>
          <w:rFonts w:ascii="Arial" w:hAnsi="Arial" w:cs="Arial"/>
          <w:noProof/>
          <w:sz w:val="24"/>
          <w:szCs w:val="24"/>
        </w:rPr>
        <w:pict>
          <v:shape id="_x0000_s1047" type="#_x0000_t67" style="position:absolute;left:0;text-align:left;margin-left:186.15pt;margin-top:7.45pt;width:7.15pt;height:2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144294" w:rsidRPr="004161C2" w:rsidRDefault="00144294" w:rsidP="008D36C4">
      <w:pPr>
        <w:spacing w:after="0" w:line="240" w:lineRule="auto"/>
        <w:ind w:left="-567"/>
        <w:jc w:val="center"/>
        <w:rPr>
          <w:rFonts w:ascii="Arial" w:hAnsi="Arial" w:cs="Arial"/>
          <w:i/>
          <w:iCs/>
          <w:sz w:val="24"/>
          <w:szCs w:val="24"/>
        </w:rPr>
      </w:pPr>
    </w:p>
    <w:p w:rsidR="00144294" w:rsidRPr="004161C2" w:rsidRDefault="00144294" w:rsidP="008D36C4">
      <w:pPr>
        <w:spacing w:after="0" w:line="240" w:lineRule="auto"/>
        <w:ind w:left="-567"/>
        <w:jc w:val="center"/>
        <w:rPr>
          <w:rFonts w:ascii="Arial" w:hAnsi="Arial" w:cs="Arial"/>
          <w:i/>
          <w:iCs/>
          <w:sz w:val="24"/>
          <w:szCs w:val="24"/>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144294" w:rsidRPr="004161C2" w:rsidTr="00BE03EB">
        <w:trPr>
          <w:trHeight w:val="883"/>
        </w:trPr>
        <w:tc>
          <w:tcPr>
            <w:tcW w:w="8042" w:type="dxa"/>
            <w:tcMar>
              <w:left w:w="78" w:type="dxa"/>
            </w:tcMar>
          </w:tcPr>
          <w:p w:rsidR="00144294" w:rsidRPr="004161C2" w:rsidRDefault="00144294" w:rsidP="008D36C4">
            <w:pPr>
              <w:spacing w:after="0" w:line="240" w:lineRule="auto"/>
              <w:ind w:left="-567"/>
              <w:jc w:val="center"/>
              <w:rPr>
                <w:rFonts w:ascii="Arial" w:hAnsi="Arial" w:cs="Arial"/>
                <w:sz w:val="24"/>
                <w:szCs w:val="24"/>
              </w:rPr>
            </w:pPr>
          </w:p>
          <w:p w:rsidR="00144294" w:rsidRPr="004161C2" w:rsidRDefault="00144294" w:rsidP="008D36C4">
            <w:pPr>
              <w:spacing w:after="0" w:line="240" w:lineRule="auto"/>
              <w:ind w:left="-567"/>
              <w:jc w:val="center"/>
              <w:rPr>
                <w:rFonts w:ascii="Arial" w:hAnsi="Arial" w:cs="Arial"/>
                <w:sz w:val="24"/>
                <w:szCs w:val="24"/>
              </w:rPr>
            </w:pPr>
            <w:r w:rsidRPr="004161C2">
              <w:rPr>
                <w:rFonts w:ascii="Arial" w:hAnsi="Arial" w:cs="Arial"/>
                <w:sz w:val="24"/>
                <w:szCs w:val="24"/>
              </w:rPr>
              <w:t>направление результатов расс</w:t>
            </w:r>
            <w:bookmarkStart w:id="6" w:name="_GoBack"/>
            <w:bookmarkEnd w:id="6"/>
            <w:r w:rsidRPr="004161C2">
              <w:rPr>
                <w:rFonts w:ascii="Arial" w:hAnsi="Arial" w:cs="Arial"/>
                <w:sz w:val="24"/>
                <w:szCs w:val="24"/>
              </w:rPr>
              <w:t>мотрения заявления</w:t>
            </w:r>
          </w:p>
        </w:tc>
      </w:tr>
    </w:tbl>
    <w:p w:rsidR="00144294" w:rsidRPr="004161C2" w:rsidRDefault="00144294" w:rsidP="008D36C4">
      <w:pPr>
        <w:spacing w:after="0" w:line="240" w:lineRule="auto"/>
        <w:ind w:left="-567"/>
        <w:jc w:val="center"/>
        <w:rPr>
          <w:rFonts w:ascii="Arial" w:hAnsi="Arial" w:cs="Arial"/>
          <w:i/>
          <w:iCs/>
          <w:sz w:val="24"/>
          <w:szCs w:val="24"/>
        </w:rPr>
      </w:pPr>
    </w:p>
    <w:p w:rsidR="00144294" w:rsidRPr="004161C2" w:rsidRDefault="00144294" w:rsidP="008D36C4">
      <w:pPr>
        <w:spacing w:after="0" w:line="240" w:lineRule="auto"/>
        <w:ind w:left="-567"/>
        <w:jc w:val="center"/>
        <w:rPr>
          <w:rFonts w:ascii="Arial" w:hAnsi="Arial" w:cs="Arial"/>
          <w:i/>
          <w:iCs/>
          <w:sz w:val="24"/>
          <w:szCs w:val="24"/>
        </w:rPr>
      </w:pPr>
    </w:p>
    <w:p w:rsidR="00144294" w:rsidRPr="004161C2" w:rsidRDefault="00144294" w:rsidP="008D36C4">
      <w:pPr>
        <w:spacing w:after="0" w:line="240" w:lineRule="auto"/>
        <w:ind w:left="-567"/>
        <w:jc w:val="center"/>
        <w:rPr>
          <w:rFonts w:ascii="Arial" w:hAnsi="Arial" w:cs="Arial"/>
          <w:i/>
          <w:iCs/>
          <w:sz w:val="24"/>
          <w:szCs w:val="24"/>
        </w:rPr>
      </w:pPr>
    </w:p>
    <w:p w:rsidR="00144294" w:rsidRPr="004161C2" w:rsidRDefault="00810666" w:rsidP="008D36C4">
      <w:pPr>
        <w:spacing w:after="0" w:line="240" w:lineRule="auto"/>
        <w:ind w:left="-567"/>
        <w:jc w:val="center"/>
        <w:rPr>
          <w:rFonts w:ascii="Arial" w:hAnsi="Arial" w:cs="Arial"/>
          <w:i/>
          <w:iCs/>
          <w:sz w:val="24"/>
          <w:szCs w:val="24"/>
        </w:rPr>
      </w:pPr>
      <w:r w:rsidRPr="004161C2">
        <w:rPr>
          <w:rFonts w:ascii="Arial" w:hAnsi="Arial" w:cs="Arial"/>
          <w:noProof/>
          <w:sz w:val="24"/>
          <w:szCs w:val="24"/>
        </w:rPr>
        <w:pict>
          <v:rect id="Прямоугольник 17" o:spid="_x0000_s1045" style="position:absolute;left:0;text-align:left;margin-left:-38.95pt;margin-top:20.6pt;width:253.85pt;height:6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144294" w:rsidRDefault="00144294" w:rsidP="00144294">
                  <w:pPr>
                    <w:pStyle w:val="aa"/>
                  </w:pPr>
                </w:p>
              </w:txbxContent>
            </v:textbox>
            <w10:wrap type="square"/>
          </v:rect>
        </w:pict>
      </w:r>
    </w:p>
    <w:p w:rsidR="00144294" w:rsidRPr="004161C2" w:rsidRDefault="00144294" w:rsidP="008D36C4">
      <w:pPr>
        <w:spacing w:after="0" w:line="240" w:lineRule="auto"/>
        <w:rPr>
          <w:rFonts w:ascii="Arial" w:hAnsi="Arial" w:cs="Arial"/>
          <w:sz w:val="24"/>
          <w:szCs w:val="24"/>
        </w:rPr>
      </w:pPr>
    </w:p>
    <w:p w:rsidR="00856C87" w:rsidRPr="004161C2" w:rsidRDefault="00856C87" w:rsidP="008D36C4">
      <w:pPr>
        <w:spacing w:after="0" w:line="240" w:lineRule="auto"/>
        <w:jc w:val="both"/>
        <w:rPr>
          <w:rFonts w:ascii="Arial" w:hAnsi="Arial" w:cs="Arial"/>
          <w:sz w:val="24"/>
          <w:szCs w:val="24"/>
        </w:rPr>
      </w:pPr>
      <w:r w:rsidRPr="004161C2">
        <w:rPr>
          <w:rFonts w:ascii="Arial" w:hAnsi="Arial" w:cs="Arial"/>
          <w:sz w:val="24"/>
          <w:szCs w:val="24"/>
        </w:rPr>
        <w:t>_____</w:t>
      </w:r>
    </w:p>
    <w:sectPr w:rsidR="00856C87" w:rsidRPr="004161C2" w:rsidSect="004161C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7DF1744"/>
    <w:multiLevelType w:val="hybridMultilevel"/>
    <w:tmpl w:val="D9C4AF96"/>
    <w:lvl w:ilvl="0" w:tplc="6DC8F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DD28AA"/>
    <w:multiLevelType w:val="hybridMultilevel"/>
    <w:tmpl w:val="716CC5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BC11FF"/>
    <w:multiLevelType w:val="hybridMultilevel"/>
    <w:tmpl w:val="FED25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0597DF9"/>
    <w:multiLevelType w:val="hybridMultilevel"/>
    <w:tmpl w:val="1AA47B46"/>
    <w:lvl w:ilvl="0" w:tplc="1D2210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14139C1"/>
    <w:multiLevelType w:val="hybridMultilevel"/>
    <w:tmpl w:val="FFE0D270"/>
    <w:lvl w:ilvl="0" w:tplc="F0BAA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C9D7392"/>
    <w:multiLevelType w:val="hybridMultilevel"/>
    <w:tmpl w:val="ADC4E338"/>
    <w:lvl w:ilvl="0" w:tplc="2BB66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1345F"/>
    <w:rsid w:val="000018F0"/>
    <w:rsid w:val="00002721"/>
    <w:rsid w:val="00003F55"/>
    <w:rsid w:val="00004CD6"/>
    <w:rsid w:val="00006278"/>
    <w:rsid w:val="00007253"/>
    <w:rsid w:val="0001004B"/>
    <w:rsid w:val="0001008E"/>
    <w:rsid w:val="00010962"/>
    <w:rsid w:val="000116EA"/>
    <w:rsid w:val="00020952"/>
    <w:rsid w:val="00023A4A"/>
    <w:rsid w:val="00030543"/>
    <w:rsid w:val="0003101D"/>
    <w:rsid w:val="00032324"/>
    <w:rsid w:val="0003624E"/>
    <w:rsid w:val="00045B2A"/>
    <w:rsid w:val="0005177B"/>
    <w:rsid w:val="00064A84"/>
    <w:rsid w:val="000733BF"/>
    <w:rsid w:val="00090450"/>
    <w:rsid w:val="00093212"/>
    <w:rsid w:val="000B2BF5"/>
    <w:rsid w:val="000C1280"/>
    <w:rsid w:val="000C43F5"/>
    <w:rsid w:val="000E183F"/>
    <w:rsid w:val="00104AAF"/>
    <w:rsid w:val="001061BE"/>
    <w:rsid w:val="00122E7B"/>
    <w:rsid w:val="00144294"/>
    <w:rsid w:val="00187251"/>
    <w:rsid w:val="001A185E"/>
    <w:rsid w:val="001A240A"/>
    <w:rsid w:val="001A7562"/>
    <w:rsid w:val="001B24E0"/>
    <w:rsid w:val="001C52C2"/>
    <w:rsid w:val="001D4668"/>
    <w:rsid w:val="001E35FA"/>
    <w:rsid w:val="0020388B"/>
    <w:rsid w:val="00203C31"/>
    <w:rsid w:val="002224CD"/>
    <w:rsid w:val="0022587D"/>
    <w:rsid w:val="00227A62"/>
    <w:rsid w:val="00232536"/>
    <w:rsid w:val="00233DCD"/>
    <w:rsid w:val="00237BC0"/>
    <w:rsid w:val="002406C7"/>
    <w:rsid w:val="002417D8"/>
    <w:rsid w:val="00244D34"/>
    <w:rsid w:val="0025214B"/>
    <w:rsid w:val="002641C3"/>
    <w:rsid w:val="00270A6C"/>
    <w:rsid w:val="00273E8F"/>
    <w:rsid w:val="00275325"/>
    <w:rsid w:val="00277416"/>
    <w:rsid w:val="0029515C"/>
    <w:rsid w:val="002A70BA"/>
    <w:rsid w:val="002D327E"/>
    <w:rsid w:val="002F3615"/>
    <w:rsid w:val="002F5A05"/>
    <w:rsid w:val="002F7FEA"/>
    <w:rsid w:val="00303C78"/>
    <w:rsid w:val="0031014D"/>
    <w:rsid w:val="00312254"/>
    <w:rsid w:val="003125D0"/>
    <w:rsid w:val="0031374F"/>
    <w:rsid w:val="00325FEC"/>
    <w:rsid w:val="00333AA6"/>
    <w:rsid w:val="00346149"/>
    <w:rsid w:val="00351E7C"/>
    <w:rsid w:val="003557FA"/>
    <w:rsid w:val="00367C78"/>
    <w:rsid w:val="0037426C"/>
    <w:rsid w:val="0038148F"/>
    <w:rsid w:val="00384E00"/>
    <w:rsid w:val="003967FC"/>
    <w:rsid w:val="003A164D"/>
    <w:rsid w:val="003A79F0"/>
    <w:rsid w:val="003B742A"/>
    <w:rsid w:val="003E04E2"/>
    <w:rsid w:val="003E5C19"/>
    <w:rsid w:val="003F3513"/>
    <w:rsid w:val="004127AA"/>
    <w:rsid w:val="004161C2"/>
    <w:rsid w:val="00452602"/>
    <w:rsid w:val="00454C5E"/>
    <w:rsid w:val="00457E72"/>
    <w:rsid w:val="0046312F"/>
    <w:rsid w:val="00475528"/>
    <w:rsid w:val="00482ACE"/>
    <w:rsid w:val="004A61AC"/>
    <w:rsid w:val="004A7647"/>
    <w:rsid w:val="004A78DF"/>
    <w:rsid w:val="004C155C"/>
    <w:rsid w:val="004D11C4"/>
    <w:rsid w:val="004D2C20"/>
    <w:rsid w:val="004E4859"/>
    <w:rsid w:val="004F07AB"/>
    <w:rsid w:val="004F279F"/>
    <w:rsid w:val="004F4147"/>
    <w:rsid w:val="00522C93"/>
    <w:rsid w:val="005233B0"/>
    <w:rsid w:val="005338C7"/>
    <w:rsid w:val="00536D58"/>
    <w:rsid w:val="00537EE2"/>
    <w:rsid w:val="00543776"/>
    <w:rsid w:val="00556E10"/>
    <w:rsid w:val="00560E6D"/>
    <w:rsid w:val="00561E41"/>
    <w:rsid w:val="0056717F"/>
    <w:rsid w:val="005708F0"/>
    <w:rsid w:val="00580E0C"/>
    <w:rsid w:val="005860F8"/>
    <w:rsid w:val="00590B4A"/>
    <w:rsid w:val="005922E7"/>
    <w:rsid w:val="005926D4"/>
    <w:rsid w:val="00595786"/>
    <w:rsid w:val="005958D7"/>
    <w:rsid w:val="005A1890"/>
    <w:rsid w:val="005C3371"/>
    <w:rsid w:val="005C65D8"/>
    <w:rsid w:val="005F0834"/>
    <w:rsid w:val="005F08DF"/>
    <w:rsid w:val="005F4599"/>
    <w:rsid w:val="00602119"/>
    <w:rsid w:val="0060392E"/>
    <w:rsid w:val="00603F90"/>
    <w:rsid w:val="00612C44"/>
    <w:rsid w:val="00617E10"/>
    <w:rsid w:val="00621643"/>
    <w:rsid w:val="00624316"/>
    <w:rsid w:val="00632E4D"/>
    <w:rsid w:val="00633887"/>
    <w:rsid w:val="006374A4"/>
    <w:rsid w:val="006527CD"/>
    <w:rsid w:val="00652857"/>
    <w:rsid w:val="0066009B"/>
    <w:rsid w:val="00661346"/>
    <w:rsid w:val="00686015"/>
    <w:rsid w:val="006A14D1"/>
    <w:rsid w:val="006A6595"/>
    <w:rsid w:val="006B5B31"/>
    <w:rsid w:val="006C1D24"/>
    <w:rsid w:val="006C3DA4"/>
    <w:rsid w:val="006C4A96"/>
    <w:rsid w:val="006E1932"/>
    <w:rsid w:val="006E7EF2"/>
    <w:rsid w:val="006F044E"/>
    <w:rsid w:val="006F25FC"/>
    <w:rsid w:val="006F2FDB"/>
    <w:rsid w:val="006F6929"/>
    <w:rsid w:val="00711608"/>
    <w:rsid w:val="007156D8"/>
    <w:rsid w:val="007259A2"/>
    <w:rsid w:val="0072662A"/>
    <w:rsid w:val="00731DAE"/>
    <w:rsid w:val="00734EF4"/>
    <w:rsid w:val="00743B73"/>
    <w:rsid w:val="007646DE"/>
    <w:rsid w:val="00784D26"/>
    <w:rsid w:val="00793DD9"/>
    <w:rsid w:val="007A47B3"/>
    <w:rsid w:val="007C299A"/>
    <w:rsid w:val="007D123B"/>
    <w:rsid w:val="007E078F"/>
    <w:rsid w:val="007E2B8A"/>
    <w:rsid w:val="007F4DBF"/>
    <w:rsid w:val="0080065C"/>
    <w:rsid w:val="00801A3C"/>
    <w:rsid w:val="00810666"/>
    <w:rsid w:val="00820105"/>
    <w:rsid w:val="00826118"/>
    <w:rsid w:val="00842EB1"/>
    <w:rsid w:val="00856C87"/>
    <w:rsid w:val="00874E02"/>
    <w:rsid w:val="00877D3A"/>
    <w:rsid w:val="00884E4B"/>
    <w:rsid w:val="0089425C"/>
    <w:rsid w:val="00895AA7"/>
    <w:rsid w:val="008C1479"/>
    <w:rsid w:val="008C3092"/>
    <w:rsid w:val="008D36C4"/>
    <w:rsid w:val="008D4182"/>
    <w:rsid w:val="008D546E"/>
    <w:rsid w:val="008D7F55"/>
    <w:rsid w:val="008E22E2"/>
    <w:rsid w:val="008F57DF"/>
    <w:rsid w:val="008F7E73"/>
    <w:rsid w:val="00906A09"/>
    <w:rsid w:val="00910325"/>
    <w:rsid w:val="009200CB"/>
    <w:rsid w:val="00932BBA"/>
    <w:rsid w:val="00952274"/>
    <w:rsid w:val="009541FE"/>
    <w:rsid w:val="00957179"/>
    <w:rsid w:val="00957FC8"/>
    <w:rsid w:val="009646FB"/>
    <w:rsid w:val="009853B1"/>
    <w:rsid w:val="009951F6"/>
    <w:rsid w:val="009B20D9"/>
    <w:rsid w:val="009D786A"/>
    <w:rsid w:val="009E3D76"/>
    <w:rsid w:val="009E4949"/>
    <w:rsid w:val="009E4C2E"/>
    <w:rsid w:val="009F1A61"/>
    <w:rsid w:val="00A0050F"/>
    <w:rsid w:val="00A0150F"/>
    <w:rsid w:val="00A016A3"/>
    <w:rsid w:val="00A24B87"/>
    <w:rsid w:val="00A257BD"/>
    <w:rsid w:val="00A264B7"/>
    <w:rsid w:val="00A269DF"/>
    <w:rsid w:val="00A30F23"/>
    <w:rsid w:val="00A339B8"/>
    <w:rsid w:val="00A360B8"/>
    <w:rsid w:val="00A370CC"/>
    <w:rsid w:val="00A55C04"/>
    <w:rsid w:val="00A57E17"/>
    <w:rsid w:val="00A617E2"/>
    <w:rsid w:val="00A64BBD"/>
    <w:rsid w:val="00A65D9A"/>
    <w:rsid w:val="00A75190"/>
    <w:rsid w:val="00A92097"/>
    <w:rsid w:val="00AA18F9"/>
    <w:rsid w:val="00AA4D38"/>
    <w:rsid w:val="00AB379B"/>
    <w:rsid w:val="00AB65BA"/>
    <w:rsid w:val="00AE2011"/>
    <w:rsid w:val="00AE3DB1"/>
    <w:rsid w:val="00AE74F9"/>
    <w:rsid w:val="00AE79A6"/>
    <w:rsid w:val="00B14842"/>
    <w:rsid w:val="00B21091"/>
    <w:rsid w:val="00B2544B"/>
    <w:rsid w:val="00B35B2F"/>
    <w:rsid w:val="00B47753"/>
    <w:rsid w:val="00B60177"/>
    <w:rsid w:val="00B616B5"/>
    <w:rsid w:val="00B71D20"/>
    <w:rsid w:val="00B86C94"/>
    <w:rsid w:val="00B904F5"/>
    <w:rsid w:val="00B932D7"/>
    <w:rsid w:val="00BA1B10"/>
    <w:rsid w:val="00BA6732"/>
    <w:rsid w:val="00BC37AD"/>
    <w:rsid w:val="00BC6356"/>
    <w:rsid w:val="00BD384A"/>
    <w:rsid w:val="00BD59F3"/>
    <w:rsid w:val="00BD64F8"/>
    <w:rsid w:val="00C10035"/>
    <w:rsid w:val="00C20885"/>
    <w:rsid w:val="00C26546"/>
    <w:rsid w:val="00C37322"/>
    <w:rsid w:val="00C40EC1"/>
    <w:rsid w:val="00C50E77"/>
    <w:rsid w:val="00C546F6"/>
    <w:rsid w:val="00C56D1B"/>
    <w:rsid w:val="00C75DD3"/>
    <w:rsid w:val="00C82FEF"/>
    <w:rsid w:val="00C86429"/>
    <w:rsid w:val="00C90F3F"/>
    <w:rsid w:val="00C9180C"/>
    <w:rsid w:val="00C96183"/>
    <w:rsid w:val="00CB367A"/>
    <w:rsid w:val="00CC24CC"/>
    <w:rsid w:val="00CC59F1"/>
    <w:rsid w:val="00CD25C8"/>
    <w:rsid w:val="00CD4367"/>
    <w:rsid w:val="00CD4D1D"/>
    <w:rsid w:val="00CD5E3D"/>
    <w:rsid w:val="00CD65B8"/>
    <w:rsid w:val="00CE5962"/>
    <w:rsid w:val="00CF10F6"/>
    <w:rsid w:val="00D004CA"/>
    <w:rsid w:val="00D074FF"/>
    <w:rsid w:val="00D1345F"/>
    <w:rsid w:val="00D54245"/>
    <w:rsid w:val="00D5547F"/>
    <w:rsid w:val="00D7672D"/>
    <w:rsid w:val="00DA32F4"/>
    <w:rsid w:val="00DA616A"/>
    <w:rsid w:val="00DA67CE"/>
    <w:rsid w:val="00DB71DF"/>
    <w:rsid w:val="00DC4F07"/>
    <w:rsid w:val="00DC54E1"/>
    <w:rsid w:val="00DC5B6F"/>
    <w:rsid w:val="00DD1AAB"/>
    <w:rsid w:val="00DE3378"/>
    <w:rsid w:val="00DE581D"/>
    <w:rsid w:val="00DF0A2D"/>
    <w:rsid w:val="00DF16FB"/>
    <w:rsid w:val="00DF38A4"/>
    <w:rsid w:val="00DF7C03"/>
    <w:rsid w:val="00E02F88"/>
    <w:rsid w:val="00E077FD"/>
    <w:rsid w:val="00E1146B"/>
    <w:rsid w:val="00E12650"/>
    <w:rsid w:val="00E15384"/>
    <w:rsid w:val="00E20B0F"/>
    <w:rsid w:val="00E20E5A"/>
    <w:rsid w:val="00E226AC"/>
    <w:rsid w:val="00E3144B"/>
    <w:rsid w:val="00E43A8C"/>
    <w:rsid w:val="00E52EEF"/>
    <w:rsid w:val="00E53FDD"/>
    <w:rsid w:val="00E65FA4"/>
    <w:rsid w:val="00E72832"/>
    <w:rsid w:val="00E80D0A"/>
    <w:rsid w:val="00E83763"/>
    <w:rsid w:val="00E84064"/>
    <w:rsid w:val="00E87FB6"/>
    <w:rsid w:val="00EA6FCA"/>
    <w:rsid w:val="00EC05A9"/>
    <w:rsid w:val="00EC0E82"/>
    <w:rsid w:val="00EC67C6"/>
    <w:rsid w:val="00EC7F4C"/>
    <w:rsid w:val="00ED2119"/>
    <w:rsid w:val="00EE31C2"/>
    <w:rsid w:val="00EF4E70"/>
    <w:rsid w:val="00F00E7B"/>
    <w:rsid w:val="00F3073B"/>
    <w:rsid w:val="00F322A9"/>
    <w:rsid w:val="00F33E2F"/>
    <w:rsid w:val="00F3503E"/>
    <w:rsid w:val="00F3734D"/>
    <w:rsid w:val="00F738AA"/>
    <w:rsid w:val="00F7560A"/>
    <w:rsid w:val="00F8458F"/>
    <w:rsid w:val="00F84791"/>
    <w:rsid w:val="00F910BD"/>
    <w:rsid w:val="00F95438"/>
    <w:rsid w:val="00FA0225"/>
    <w:rsid w:val="00FA0DEA"/>
    <w:rsid w:val="00FA1313"/>
    <w:rsid w:val="00FA13EC"/>
    <w:rsid w:val="00FA24F7"/>
    <w:rsid w:val="00FA3AF0"/>
    <w:rsid w:val="00FB5B13"/>
    <w:rsid w:val="00FB64C6"/>
    <w:rsid w:val="00FC3627"/>
    <w:rsid w:val="00FD1327"/>
    <w:rsid w:val="00FE78AF"/>
    <w:rsid w:val="00FF19C6"/>
    <w:rsid w:val="00FF6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9A2"/>
    <w:pPr>
      <w:spacing w:after="200" w:line="276" w:lineRule="auto"/>
    </w:pPr>
    <w:rPr>
      <w:sz w:val="22"/>
      <w:szCs w:val="22"/>
    </w:rPr>
  </w:style>
  <w:style w:type="paragraph" w:styleId="1">
    <w:name w:val="heading 1"/>
    <w:basedOn w:val="a"/>
    <w:next w:val="a"/>
    <w:link w:val="10"/>
    <w:qFormat/>
    <w:rsid w:val="00826118"/>
    <w:pPr>
      <w:keepNext/>
      <w:spacing w:after="0" w:line="240" w:lineRule="auto"/>
      <w:jc w:val="center"/>
      <w:outlineLvl w:val="0"/>
    </w:pPr>
    <w:rPr>
      <w:rFonts w:ascii="Times New Roman" w:hAnsi="Times New Roman"/>
      <w:b/>
      <w:sz w:val="24"/>
      <w:szCs w:val="20"/>
    </w:rPr>
  </w:style>
  <w:style w:type="paragraph" w:styleId="2">
    <w:name w:val="heading 2"/>
    <w:basedOn w:val="a"/>
    <w:next w:val="a"/>
    <w:link w:val="20"/>
    <w:qFormat/>
    <w:rsid w:val="00826118"/>
    <w:pPr>
      <w:keepNext/>
      <w:spacing w:after="0" w:line="240" w:lineRule="auto"/>
      <w:jc w:val="center"/>
      <w:outlineLvl w:val="1"/>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B2BF5"/>
    <w:rPr>
      <w:color w:val="0000FF"/>
      <w:u w:val="single"/>
    </w:rPr>
  </w:style>
  <w:style w:type="paragraph" w:styleId="a4">
    <w:name w:val="Balloon Text"/>
    <w:basedOn w:val="a"/>
    <w:link w:val="a5"/>
    <w:uiPriority w:val="99"/>
    <w:semiHidden/>
    <w:unhideWhenUsed/>
    <w:rsid w:val="00612C44"/>
    <w:pPr>
      <w:spacing w:after="0" w:line="240" w:lineRule="auto"/>
    </w:pPr>
    <w:rPr>
      <w:rFonts w:ascii="Tahoma" w:hAnsi="Tahoma"/>
      <w:sz w:val="16"/>
      <w:szCs w:val="16"/>
    </w:rPr>
  </w:style>
  <w:style w:type="character" w:customStyle="1" w:styleId="a5">
    <w:name w:val="Текст выноски Знак"/>
    <w:link w:val="a4"/>
    <w:uiPriority w:val="99"/>
    <w:semiHidden/>
    <w:rsid w:val="00612C44"/>
    <w:rPr>
      <w:rFonts w:ascii="Tahoma" w:hAnsi="Tahoma" w:cs="Tahoma"/>
      <w:sz w:val="16"/>
      <w:szCs w:val="16"/>
    </w:rPr>
  </w:style>
  <w:style w:type="character" w:customStyle="1" w:styleId="10">
    <w:name w:val="Заголовок 1 Знак"/>
    <w:link w:val="1"/>
    <w:rsid w:val="00826118"/>
    <w:rPr>
      <w:rFonts w:ascii="Times New Roman" w:eastAsia="Times New Roman" w:hAnsi="Times New Roman" w:cs="Times New Roman"/>
      <w:b/>
      <w:sz w:val="24"/>
      <w:szCs w:val="20"/>
    </w:rPr>
  </w:style>
  <w:style w:type="character" w:customStyle="1" w:styleId="20">
    <w:name w:val="Заголовок 2 Знак"/>
    <w:link w:val="2"/>
    <w:rsid w:val="00826118"/>
    <w:rPr>
      <w:rFonts w:ascii="Times New Roman" w:eastAsia="Times New Roman" w:hAnsi="Times New Roman" w:cs="Times New Roman"/>
      <w:b/>
      <w:sz w:val="28"/>
      <w:szCs w:val="20"/>
    </w:rPr>
  </w:style>
  <w:style w:type="paragraph" w:customStyle="1" w:styleId="ConsPlusTitle">
    <w:name w:val="ConsPlusTitle"/>
    <w:uiPriority w:val="99"/>
    <w:rsid w:val="008F7E73"/>
    <w:pPr>
      <w:autoSpaceDE w:val="0"/>
      <w:autoSpaceDN w:val="0"/>
      <w:adjustRightInd w:val="0"/>
    </w:pPr>
    <w:rPr>
      <w:rFonts w:ascii="Arial" w:hAnsi="Arial" w:cs="Arial"/>
      <w:b/>
      <w:bCs/>
    </w:rPr>
  </w:style>
  <w:style w:type="character" w:customStyle="1" w:styleId="fax">
    <w:name w:val="fax"/>
    <w:rsid w:val="00793DD9"/>
  </w:style>
  <w:style w:type="paragraph" w:styleId="a6">
    <w:name w:val="List Paragraph"/>
    <w:basedOn w:val="a"/>
    <w:uiPriority w:val="34"/>
    <w:qFormat/>
    <w:rsid w:val="00856C87"/>
    <w:pPr>
      <w:ind w:left="720"/>
      <w:contextualSpacing/>
    </w:pPr>
    <w:rPr>
      <w:rFonts w:eastAsia="Calibri"/>
      <w:lang w:eastAsia="en-US"/>
    </w:rPr>
  </w:style>
  <w:style w:type="paragraph" w:customStyle="1" w:styleId="s1">
    <w:name w:val="s_1"/>
    <w:basedOn w:val="a"/>
    <w:rsid w:val="00FC3627"/>
    <w:pPr>
      <w:spacing w:before="100" w:beforeAutospacing="1" w:after="100" w:afterAutospacing="1" w:line="240" w:lineRule="auto"/>
    </w:pPr>
    <w:rPr>
      <w:rFonts w:ascii="Times New Roman" w:hAnsi="Times New Roman"/>
      <w:sz w:val="24"/>
      <w:szCs w:val="24"/>
    </w:rPr>
  </w:style>
  <w:style w:type="paragraph" w:styleId="a7">
    <w:name w:val="Normal (Web)"/>
    <w:basedOn w:val="a"/>
    <w:uiPriority w:val="99"/>
    <w:rsid w:val="005C3371"/>
    <w:pPr>
      <w:spacing w:before="100" w:beforeAutospacing="1" w:after="100" w:afterAutospacing="1" w:line="240" w:lineRule="auto"/>
    </w:pPr>
    <w:rPr>
      <w:rFonts w:ascii="Times New Roman" w:hAnsi="Times New Roman"/>
      <w:sz w:val="24"/>
      <w:szCs w:val="24"/>
    </w:rPr>
  </w:style>
  <w:style w:type="character" w:customStyle="1" w:styleId="ConsPlusNormal">
    <w:name w:val="ConsPlusNormal Знак"/>
    <w:link w:val="ConsPlusNormal0"/>
    <w:uiPriority w:val="99"/>
    <w:locked/>
    <w:rsid w:val="00144294"/>
    <w:rPr>
      <w:rFonts w:ascii="Arial" w:hAnsi="Arial"/>
    </w:rPr>
  </w:style>
  <w:style w:type="character" w:customStyle="1" w:styleId="a8">
    <w:name w:val="Основной текст_"/>
    <w:link w:val="11"/>
    <w:uiPriority w:val="99"/>
    <w:locked/>
    <w:rsid w:val="00144294"/>
    <w:rPr>
      <w:spacing w:val="1"/>
      <w:sz w:val="27"/>
      <w:shd w:val="clear" w:color="auto" w:fill="FFFFFF"/>
    </w:rPr>
  </w:style>
  <w:style w:type="paragraph" w:customStyle="1" w:styleId="11">
    <w:name w:val="Основной текст1"/>
    <w:basedOn w:val="a"/>
    <w:link w:val="a8"/>
    <w:uiPriority w:val="99"/>
    <w:rsid w:val="00144294"/>
    <w:pPr>
      <w:widowControl w:val="0"/>
      <w:shd w:val="clear" w:color="auto" w:fill="FFFFFF"/>
      <w:spacing w:after="720" w:line="240" w:lineRule="atLeast"/>
      <w:jc w:val="both"/>
    </w:pPr>
    <w:rPr>
      <w:spacing w:val="1"/>
      <w:sz w:val="27"/>
      <w:szCs w:val="20"/>
    </w:rPr>
  </w:style>
  <w:style w:type="paragraph" w:customStyle="1" w:styleId="ConsPlusNonformat">
    <w:name w:val="ConsPlusNonformat"/>
    <w:uiPriority w:val="99"/>
    <w:rsid w:val="00144294"/>
    <w:pPr>
      <w:widowControl w:val="0"/>
      <w:autoSpaceDE w:val="0"/>
      <w:autoSpaceDN w:val="0"/>
      <w:adjustRightInd w:val="0"/>
    </w:pPr>
    <w:rPr>
      <w:rFonts w:ascii="Courier New" w:hAnsi="Courier New" w:cs="Courier New"/>
    </w:rPr>
  </w:style>
  <w:style w:type="paragraph" w:customStyle="1" w:styleId="ConsPlusNormal0">
    <w:name w:val="ConsPlusNormal"/>
    <w:link w:val="ConsPlusNormal"/>
    <w:uiPriority w:val="99"/>
    <w:rsid w:val="00144294"/>
    <w:pPr>
      <w:autoSpaceDE w:val="0"/>
      <w:autoSpaceDN w:val="0"/>
      <w:adjustRightInd w:val="0"/>
      <w:ind w:firstLine="720"/>
    </w:pPr>
    <w:rPr>
      <w:rFonts w:ascii="Arial" w:hAnsi="Arial"/>
    </w:rPr>
  </w:style>
  <w:style w:type="paragraph" w:styleId="a9">
    <w:name w:val="No Spacing"/>
    <w:uiPriority w:val="1"/>
    <w:qFormat/>
    <w:rsid w:val="00144294"/>
    <w:rPr>
      <w:rFonts w:cs="Calibri"/>
      <w:sz w:val="22"/>
      <w:szCs w:val="22"/>
    </w:rPr>
  </w:style>
  <w:style w:type="character" w:customStyle="1" w:styleId="apple-converted-space">
    <w:name w:val="apple-converted-space"/>
    <w:basedOn w:val="a0"/>
    <w:uiPriority w:val="99"/>
    <w:rsid w:val="00144294"/>
    <w:rPr>
      <w:rFonts w:ascii="Times New Roman" w:hAnsi="Times New Roman" w:cs="Times New Roman"/>
    </w:rPr>
  </w:style>
  <w:style w:type="paragraph" w:customStyle="1" w:styleId="aa">
    <w:name w:val="Содержимое врезки"/>
    <w:basedOn w:val="a"/>
    <w:uiPriority w:val="99"/>
    <w:rsid w:val="00144294"/>
    <w:pPr>
      <w:spacing w:after="0" w:line="240" w:lineRule="auto"/>
    </w:pPr>
    <w:rPr>
      <w:rFonts w:cs="Calibri"/>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astrobl.ru" TargetMode="External"/><Relationship Id="rId13" Type="http://schemas.openxmlformats.org/officeDocument/2006/relationships/hyperlink" Target="consultantplus://offline/ref=88EED7C1C697517D7841349696251A89C77DABB73B03A83741BBFC00358B66D66D6F5E4DEC2C8CFDi6E8E" TargetMode="External"/><Relationship Id="rId18"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riprotoka.ru" TargetMode="External"/><Relationship Id="rId12" Type="http://schemas.openxmlformats.org/officeDocument/2006/relationships/hyperlink" Target="consultantplus://offline/ref=88EED7C1C697517D7841349696251A89C77DAFB23D0FA83741BBFC0035i8EBE" TargetMode="External"/><Relationship Id="rId1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numbering" Target="numbering.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EED7C1C697517D7841349696251A89C77DAEB23C0FA83741BBFC0035i8EBE" TargetMode="External"/><Relationship Id="rId5" Type="http://schemas.openxmlformats.org/officeDocument/2006/relationships/settings" Target="settings.xml"/><Relationship Id="rId15" Type="http://schemas.openxmlformats.org/officeDocument/2006/relationships/hyperlink" Target="consultantplus://offline/ref=882BF74CE54FF1690C408C3F6AEEB1B7A452EEAC0F10BC9DD238FAFD1060AA8A0B8301B71EB03E54BB7F3034a4F6B" TargetMode="External"/><Relationship Id="rId10" Type="http://schemas.openxmlformats.org/officeDocument/2006/relationships/hyperlink" Target="consultantplus://offline/ref=88EED7C1C697517D7841349696251A89C472AFB53350FF3510EEF2i0E5E"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triprotok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C43B6-35DF-4720-8C4E-C050166D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5993</Words>
  <Characters>34165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40078</CharactersWithSpaces>
  <SharedDoc>false</SharedDoc>
  <HLinks>
    <vt:vector size="156" baseType="variant">
      <vt:variant>
        <vt:i4>5963867</vt:i4>
      </vt:variant>
      <vt:variant>
        <vt:i4>75</vt:i4>
      </vt:variant>
      <vt:variant>
        <vt:i4>0</vt:i4>
      </vt:variant>
      <vt:variant>
        <vt:i4>5</vt:i4>
      </vt:variant>
      <vt:variant>
        <vt:lpwstr>consultantplus://offline/ref=1CA881A479BE41FD466885FAADAAA9EDA27B288D22C7ED63480B44550C1CF692E4E7447082E20392F2D5F047C4304F601CB668550EBCVDM</vt:lpwstr>
      </vt:variant>
      <vt:variant>
        <vt:lpwstr/>
      </vt:variant>
      <vt:variant>
        <vt:i4>3407929</vt:i4>
      </vt:variant>
      <vt:variant>
        <vt:i4>72</vt:i4>
      </vt:variant>
      <vt:variant>
        <vt:i4>0</vt:i4>
      </vt:variant>
      <vt:variant>
        <vt:i4>5</vt:i4>
      </vt:variant>
      <vt:variant>
        <vt:lpwstr>consultantplus://offline/ref=05A3F62811ED52033FA03B54E5C6B727E41E5A528ABE4E5FE9AA66F62885CBBBB6C78A37C7C5E61763CB754Fa8Z9E</vt:lpwstr>
      </vt:variant>
      <vt:variant>
        <vt:lpwstr/>
      </vt:variant>
      <vt:variant>
        <vt:i4>3407929</vt:i4>
      </vt:variant>
      <vt:variant>
        <vt:i4>69</vt:i4>
      </vt:variant>
      <vt:variant>
        <vt:i4>0</vt:i4>
      </vt:variant>
      <vt:variant>
        <vt:i4>5</vt:i4>
      </vt:variant>
      <vt:variant>
        <vt:lpwstr>consultantplus://offline/ref=05A3F62811ED52033FA03B54E5C6B727E41E5A528ABE4E5FE9AA66F62885CBBBB6C78A37C7C5E61763CB754Fa8Z9E</vt:lpwstr>
      </vt:variant>
      <vt:variant>
        <vt:lpwstr/>
      </vt:variant>
      <vt:variant>
        <vt:i4>3407929</vt:i4>
      </vt:variant>
      <vt:variant>
        <vt:i4>66</vt:i4>
      </vt:variant>
      <vt:variant>
        <vt:i4>0</vt:i4>
      </vt:variant>
      <vt:variant>
        <vt:i4>5</vt:i4>
      </vt:variant>
      <vt:variant>
        <vt:lpwstr>consultantplus://offline/ref=05A3F62811ED52033FA03B54E5C6B727E41E5A528ABE4E5FE9AA66F62885CBBBB6C78A37C7C5E61763CB754Fa8Z9E</vt:lpwstr>
      </vt:variant>
      <vt:variant>
        <vt:lpwstr/>
      </vt:variant>
      <vt:variant>
        <vt:i4>7405667</vt:i4>
      </vt:variant>
      <vt:variant>
        <vt:i4>63</vt:i4>
      </vt:variant>
      <vt:variant>
        <vt:i4>0</vt:i4>
      </vt:variant>
      <vt:variant>
        <vt:i4>5</vt:i4>
      </vt:variant>
      <vt:variant>
        <vt:lpwstr>consultantplus://offline/ref=78DDA1E9B80630426D6CE0CD17F26986B62B6F9E9B367902EB51044FD78E87CDBA24F0E26264E6075DA5B88BwAS1E</vt:lpwstr>
      </vt:variant>
      <vt:variant>
        <vt:lpwstr/>
      </vt:variant>
      <vt:variant>
        <vt:i4>2490467</vt:i4>
      </vt:variant>
      <vt:variant>
        <vt:i4>60</vt:i4>
      </vt:variant>
      <vt:variant>
        <vt:i4>0</vt:i4>
      </vt:variant>
      <vt:variant>
        <vt:i4>5</vt:i4>
      </vt:variant>
      <vt:variant>
        <vt:lpwstr>consultantplus://offline/ref=02DB1A019DE340C2469A2E241DAC174C075F2597EF79934794E1AD1C4C79FA0C8EB7E370B33A739A2AF11212qEz4D</vt:lpwstr>
      </vt:variant>
      <vt:variant>
        <vt:lpwstr/>
      </vt:variant>
      <vt:variant>
        <vt:i4>2490416</vt:i4>
      </vt:variant>
      <vt:variant>
        <vt:i4>57</vt:i4>
      </vt:variant>
      <vt:variant>
        <vt:i4>0</vt:i4>
      </vt:variant>
      <vt:variant>
        <vt:i4>5</vt:i4>
      </vt:variant>
      <vt:variant>
        <vt:lpwstr>consultantplus://offline/ref=02DB1A019DE340C2469A2E241DAC174C075F2597EF79934794E1AD1C4C79FA0C8EB7E370B33A739A2AF11011qEzFD</vt:lpwstr>
      </vt:variant>
      <vt:variant>
        <vt:lpwstr/>
      </vt:variant>
      <vt:variant>
        <vt:i4>3604532</vt:i4>
      </vt:variant>
      <vt:variant>
        <vt:i4>54</vt:i4>
      </vt:variant>
      <vt:variant>
        <vt:i4>0</vt:i4>
      </vt:variant>
      <vt:variant>
        <vt:i4>5</vt:i4>
      </vt:variant>
      <vt:variant>
        <vt:lpwstr>consultantplus://offline/ref=564AAD9B43DDD4624C87EE959D4257D5E8171EB02165BD6A1BC596951EF203B45C34AD32F6703B0C87E8165EJ6u6D</vt:lpwstr>
      </vt:variant>
      <vt:variant>
        <vt:lpwstr/>
      </vt:variant>
      <vt:variant>
        <vt:i4>3604581</vt:i4>
      </vt:variant>
      <vt:variant>
        <vt:i4>51</vt:i4>
      </vt:variant>
      <vt:variant>
        <vt:i4>0</vt:i4>
      </vt:variant>
      <vt:variant>
        <vt:i4>5</vt:i4>
      </vt:variant>
      <vt:variant>
        <vt:lpwstr>consultantplus://offline/ref=564AAD9B43DDD4624C87EE959D4257D5E8171EB02165BD6A1BC596951EF203B45C34AD32F6703B0C87E81650J6u2D</vt:lpwstr>
      </vt:variant>
      <vt:variant>
        <vt:lpwstr/>
      </vt:variant>
      <vt:variant>
        <vt:i4>3604528</vt:i4>
      </vt:variant>
      <vt:variant>
        <vt:i4>48</vt:i4>
      </vt:variant>
      <vt:variant>
        <vt:i4>0</vt:i4>
      </vt:variant>
      <vt:variant>
        <vt:i4>5</vt:i4>
      </vt:variant>
      <vt:variant>
        <vt:lpwstr>consultantplus://offline/ref=564AAD9B43DDD4624C87EE959D4257D5E8171EB02165BD6A1BC596951EF203B45C34AD32F6703B0C87E81652J6uED</vt:lpwstr>
      </vt:variant>
      <vt:variant>
        <vt:lpwstr/>
      </vt:variant>
      <vt:variant>
        <vt:i4>1704044</vt:i4>
      </vt:variant>
      <vt:variant>
        <vt:i4>45</vt:i4>
      </vt:variant>
      <vt:variant>
        <vt:i4>0</vt:i4>
      </vt:variant>
      <vt:variant>
        <vt:i4>5</vt:i4>
      </vt:variant>
      <vt:variant>
        <vt:lpwstr>http://base.garant.ru/70803770/2e3ba6a97869168fcfb5c941ab0ad113/</vt:lpwstr>
      </vt:variant>
      <vt:variant>
        <vt:lpwstr>block_1014</vt:lpwstr>
      </vt:variant>
      <vt:variant>
        <vt:i4>1441901</vt:i4>
      </vt:variant>
      <vt:variant>
        <vt:i4>42</vt:i4>
      </vt:variant>
      <vt:variant>
        <vt:i4>0</vt:i4>
      </vt:variant>
      <vt:variant>
        <vt:i4>5</vt:i4>
      </vt:variant>
      <vt:variant>
        <vt:lpwstr>http://base.garant.ru/70803770/2e3ba6a97869168fcfb5c941ab0ad113/</vt:lpwstr>
      </vt:variant>
      <vt:variant>
        <vt:lpwstr>block_1008</vt:lpwstr>
      </vt:variant>
      <vt:variant>
        <vt:i4>1769581</vt:i4>
      </vt:variant>
      <vt:variant>
        <vt:i4>39</vt:i4>
      </vt:variant>
      <vt:variant>
        <vt:i4>0</vt:i4>
      </vt:variant>
      <vt:variant>
        <vt:i4>5</vt:i4>
      </vt:variant>
      <vt:variant>
        <vt:lpwstr>http://base.garant.ru/70803770/2e3ba6a97869168fcfb5c941ab0ad113/</vt:lpwstr>
      </vt:variant>
      <vt:variant>
        <vt:lpwstr>block_1005</vt:lpwstr>
      </vt:variant>
      <vt:variant>
        <vt:i4>1310778</vt:i4>
      </vt:variant>
      <vt:variant>
        <vt:i4>36</vt:i4>
      </vt:variant>
      <vt:variant>
        <vt:i4>0</vt:i4>
      </vt:variant>
      <vt:variant>
        <vt:i4>5</vt:i4>
      </vt:variant>
      <vt:variant>
        <vt:lpwstr>http://base.garant.ru/70865886/53f89421bbdaf741eb2d1ecc4ddb4c33/</vt:lpwstr>
      </vt:variant>
      <vt:variant>
        <vt:lpwstr>block_1000</vt:lpwstr>
      </vt:variant>
      <vt:variant>
        <vt:i4>1900649</vt:i4>
      </vt:variant>
      <vt:variant>
        <vt:i4>33</vt:i4>
      </vt:variant>
      <vt:variant>
        <vt:i4>0</vt:i4>
      </vt:variant>
      <vt:variant>
        <vt:i4>5</vt:i4>
      </vt:variant>
      <vt:variant>
        <vt:lpwstr>http://base.garant.ru/70803770/2e3ba6a97869168fcfb5c941ab0ad113/</vt:lpwstr>
      </vt:variant>
      <vt:variant>
        <vt:lpwstr>block_1142</vt:lpwstr>
      </vt:variant>
      <vt:variant>
        <vt:i4>1966185</vt:i4>
      </vt:variant>
      <vt:variant>
        <vt:i4>30</vt:i4>
      </vt:variant>
      <vt:variant>
        <vt:i4>0</vt:i4>
      </vt:variant>
      <vt:variant>
        <vt:i4>5</vt:i4>
      </vt:variant>
      <vt:variant>
        <vt:lpwstr>http://base.garant.ru/70803770/2e3ba6a97869168fcfb5c941ab0ad113/</vt:lpwstr>
      </vt:variant>
      <vt:variant>
        <vt:lpwstr>block_1141</vt:lpwstr>
      </vt:variant>
      <vt:variant>
        <vt:i4>4456504</vt:i4>
      </vt:variant>
      <vt:variant>
        <vt:i4>27</vt:i4>
      </vt:variant>
      <vt:variant>
        <vt:i4>0</vt:i4>
      </vt:variant>
      <vt:variant>
        <vt:i4>5</vt:i4>
      </vt:variant>
      <vt:variant>
        <vt:lpwstr>http://base.garant.ru/70865886/f7ee959fd36b5699076b35abf4f52c5c/</vt:lpwstr>
      </vt:variant>
      <vt:variant>
        <vt:lpwstr>block_2000</vt:lpwstr>
      </vt:variant>
      <vt:variant>
        <vt:i4>1769559</vt:i4>
      </vt:variant>
      <vt:variant>
        <vt:i4>24</vt:i4>
      </vt:variant>
      <vt:variant>
        <vt:i4>0</vt:i4>
      </vt:variant>
      <vt:variant>
        <vt:i4>5</vt:i4>
      </vt:variant>
      <vt:variant>
        <vt:lpwstr>http://www.gosuslugi.astrobl.ru/</vt:lpwstr>
      </vt:variant>
      <vt:variant>
        <vt:lpwstr/>
      </vt:variant>
      <vt:variant>
        <vt:i4>65</vt:i4>
      </vt:variant>
      <vt:variant>
        <vt:i4>21</vt:i4>
      </vt:variant>
      <vt:variant>
        <vt:i4>0</vt:i4>
      </vt:variant>
      <vt:variant>
        <vt:i4>5</vt:i4>
      </vt:variant>
      <vt:variant>
        <vt:lpwstr>http://www.triprotoka.ru/</vt:lpwstr>
      </vt:variant>
      <vt:variant>
        <vt:lpwstr/>
      </vt:variant>
      <vt:variant>
        <vt:i4>2949123</vt:i4>
      </vt:variant>
      <vt:variant>
        <vt:i4>18</vt:i4>
      </vt:variant>
      <vt:variant>
        <vt:i4>0</vt:i4>
      </vt:variant>
      <vt:variant>
        <vt:i4>5</vt:i4>
      </vt:variant>
      <vt:variant>
        <vt:lpwstr>mailto:triprotoka@mail.ru</vt:lpwstr>
      </vt:variant>
      <vt:variant>
        <vt:lpwstr/>
      </vt:variant>
      <vt:variant>
        <vt:i4>8126478</vt:i4>
      </vt:variant>
      <vt:variant>
        <vt:i4>15</vt:i4>
      </vt:variant>
      <vt:variant>
        <vt:i4>0</vt:i4>
      </vt:variant>
      <vt:variant>
        <vt:i4>5</vt:i4>
      </vt:variant>
      <vt:variant>
        <vt:lpwstr>http://base.garant.ru/10164072/8b58dd1bc1df7acebd8bff7b0a711d4a/</vt:lpwstr>
      </vt:variant>
      <vt:variant>
        <vt:lpwstr>block_185</vt:lpwstr>
      </vt:variant>
      <vt:variant>
        <vt:i4>1310778</vt:i4>
      </vt:variant>
      <vt:variant>
        <vt:i4>12</vt:i4>
      </vt:variant>
      <vt:variant>
        <vt:i4>0</vt:i4>
      </vt:variant>
      <vt:variant>
        <vt:i4>5</vt:i4>
      </vt:variant>
      <vt:variant>
        <vt:lpwstr>http://base.garant.ru/70865886/53f89421bbdaf741eb2d1ecc4ddb4c33/</vt:lpwstr>
      </vt:variant>
      <vt:variant>
        <vt:lpwstr>block_1000</vt:lpwstr>
      </vt:variant>
      <vt:variant>
        <vt:i4>65</vt:i4>
      </vt:variant>
      <vt:variant>
        <vt:i4>9</vt:i4>
      </vt:variant>
      <vt:variant>
        <vt:i4>0</vt:i4>
      </vt:variant>
      <vt:variant>
        <vt:i4>5</vt:i4>
      </vt:variant>
      <vt:variant>
        <vt:lpwstr>http://www.triprotoka.ru/</vt:lpwstr>
      </vt:variant>
      <vt:variant>
        <vt:lpwstr/>
      </vt:variant>
      <vt:variant>
        <vt:i4>851994</vt:i4>
      </vt:variant>
      <vt:variant>
        <vt:i4>6</vt:i4>
      </vt:variant>
      <vt:variant>
        <vt:i4>0</vt:i4>
      </vt:variant>
      <vt:variant>
        <vt:i4>5</vt:i4>
      </vt:variant>
      <vt:variant>
        <vt:lpwstr>http://www.gosuslugi.ru/</vt:lpwstr>
      </vt:variant>
      <vt:variant>
        <vt:lpwstr/>
      </vt:variant>
      <vt:variant>
        <vt:i4>1769486</vt:i4>
      </vt:variant>
      <vt:variant>
        <vt:i4>3</vt:i4>
      </vt:variant>
      <vt:variant>
        <vt:i4>0</vt:i4>
      </vt:variant>
      <vt:variant>
        <vt:i4>5</vt:i4>
      </vt:variant>
      <vt:variant>
        <vt:lpwstr>http://gosuslugi.astrobl.ru/</vt:lpwstr>
      </vt:variant>
      <vt:variant>
        <vt:lpwstr/>
      </vt:variant>
      <vt:variant>
        <vt:i4>65</vt:i4>
      </vt:variant>
      <vt:variant>
        <vt:i4>0</vt:i4>
      </vt:variant>
      <vt:variant>
        <vt:i4>0</vt:i4>
      </vt:variant>
      <vt:variant>
        <vt:i4>5</vt:i4>
      </vt:variant>
      <vt:variant>
        <vt:lpwstr>http://www.triprotoka.ru/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Артур</cp:lastModifiedBy>
  <cp:revision>11</cp:revision>
  <cp:lastPrinted>2015-02-24T05:30:00Z</cp:lastPrinted>
  <dcterms:created xsi:type="dcterms:W3CDTF">2021-12-24T10:00:00Z</dcterms:created>
  <dcterms:modified xsi:type="dcterms:W3CDTF">2022-08-04T09:51:00Z</dcterms:modified>
</cp:coreProperties>
</file>